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r w:rsidRPr="00D123C9">
        <w:rPr>
          <w:rFonts w:ascii="Times New Roman" w:hAnsi="Times New Roman" w:cs="Times New Roman"/>
          <w:sz w:val="24"/>
          <w:szCs w:val="24"/>
        </w:rPr>
        <w:tab/>
      </w: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p>
    <w:p w:rsidR="00D123C9" w:rsidRPr="00D123C9" w:rsidRDefault="00D123C9" w:rsidP="00D123C9">
      <w:pPr>
        <w:tabs>
          <w:tab w:val="left" w:pos="2655"/>
          <w:tab w:val="center" w:pos="4680"/>
        </w:tabs>
        <w:spacing w:line="480" w:lineRule="auto"/>
        <w:rPr>
          <w:rFonts w:ascii="Times New Roman" w:hAnsi="Times New Roman" w:cs="Times New Roman"/>
          <w:sz w:val="24"/>
          <w:szCs w:val="24"/>
        </w:rPr>
      </w:pPr>
      <w:r w:rsidRPr="00D123C9">
        <w:rPr>
          <w:rFonts w:ascii="Times New Roman" w:hAnsi="Times New Roman" w:cs="Times New Roman"/>
          <w:sz w:val="24"/>
          <w:szCs w:val="24"/>
        </w:rPr>
        <w:tab/>
        <w:t>PSYCHOLOGY ON MAGAZINE ARTICLES</w:t>
      </w:r>
    </w:p>
    <w:p w:rsidR="00D123C9" w:rsidRPr="00D123C9" w:rsidRDefault="00D123C9" w:rsidP="00D123C9">
      <w:pPr>
        <w:spacing w:line="480" w:lineRule="auto"/>
        <w:jc w:val="center"/>
        <w:rPr>
          <w:rFonts w:ascii="Times New Roman" w:hAnsi="Times New Roman" w:cs="Times New Roman"/>
          <w:sz w:val="24"/>
          <w:szCs w:val="24"/>
        </w:rPr>
      </w:pPr>
      <w:r w:rsidRPr="00D123C9">
        <w:rPr>
          <w:rFonts w:ascii="Times New Roman" w:hAnsi="Times New Roman" w:cs="Times New Roman"/>
          <w:sz w:val="24"/>
          <w:szCs w:val="24"/>
        </w:rPr>
        <w:t>Name</w:t>
      </w:r>
    </w:p>
    <w:p w:rsidR="00D123C9" w:rsidRDefault="00D123C9" w:rsidP="00D123C9">
      <w:pPr>
        <w:spacing w:line="480" w:lineRule="auto"/>
        <w:jc w:val="center"/>
        <w:rPr>
          <w:rFonts w:ascii="Times New Roman" w:hAnsi="Times New Roman" w:cs="Times New Roman"/>
          <w:sz w:val="24"/>
          <w:szCs w:val="24"/>
        </w:rPr>
      </w:pPr>
      <w:r w:rsidRPr="00D123C9">
        <w:rPr>
          <w:rFonts w:ascii="Times New Roman" w:hAnsi="Times New Roman" w:cs="Times New Roman"/>
          <w:sz w:val="24"/>
          <w:szCs w:val="24"/>
        </w:rPr>
        <w:t>Student affiliation</w:t>
      </w:r>
    </w:p>
    <w:p w:rsidR="00D123C9" w:rsidRPr="00D123C9" w:rsidRDefault="00D123C9" w:rsidP="00D123C9">
      <w:pPr>
        <w:spacing w:line="480" w:lineRule="auto"/>
        <w:jc w:val="center"/>
        <w:rPr>
          <w:rFonts w:ascii="Times New Roman" w:hAnsi="Times New Roman" w:cs="Times New Roman"/>
          <w:sz w:val="24"/>
          <w:szCs w:val="24"/>
        </w:rPr>
      </w:pPr>
    </w:p>
    <w:p w:rsidR="00D123C9" w:rsidRDefault="00D123C9" w:rsidP="00D123C9">
      <w:pPr>
        <w:spacing w:line="480" w:lineRule="auto"/>
        <w:rPr>
          <w:rFonts w:ascii="Times New Roman" w:hAnsi="Times New Roman" w:cs="Times New Roman"/>
          <w:b/>
          <w:sz w:val="24"/>
          <w:szCs w:val="24"/>
        </w:rPr>
      </w:pPr>
    </w:p>
    <w:p w:rsidR="00D123C9" w:rsidRDefault="00D123C9" w:rsidP="00D123C9">
      <w:pPr>
        <w:spacing w:line="480" w:lineRule="auto"/>
        <w:rPr>
          <w:rFonts w:ascii="Times New Roman" w:hAnsi="Times New Roman" w:cs="Times New Roman"/>
          <w:b/>
          <w:sz w:val="24"/>
          <w:szCs w:val="24"/>
        </w:rPr>
      </w:pPr>
    </w:p>
    <w:p w:rsidR="00D123C9" w:rsidRDefault="00D123C9" w:rsidP="00D123C9">
      <w:pPr>
        <w:spacing w:line="480" w:lineRule="auto"/>
        <w:rPr>
          <w:rFonts w:ascii="Times New Roman" w:hAnsi="Times New Roman" w:cs="Times New Roman"/>
          <w:b/>
          <w:sz w:val="24"/>
          <w:szCs w:val="24"/>
        </w:rPr>
      </w:pPr>
    </w:p>
    <w:p w:rsidR="00D123C9" w:rsidRDefault="00D123C9" w:rsidP="00D123C9">
      <w:pPr>
        <w:spacing w:line="480" w:lineRule="auto"/>
        <w:rPr>
          <w:rFonts w:ascii="Times New Roman" w:hAnsi="Times New Roman" w:cs="Times New Roman"/>
          <w:b/>
          <w:sz w:val="24"/>
          <w:szCs w:val="24"/>
        </w:rPr>
      </w:pPr>
    </w:p>
    <w:p w:rsidR="00D123C9" w:rsidRPr="00D123C9" w:rsidRDefault="00D123C9" w:rsidP="00D123C9">
      <w:pPr>
        <w:spacing w:line="480" w:lineRule="auto"/>
        <w:rPr>
          <w:rFonts w:ascii="Times New Roman" w:hAnsi="Times New Roman" w:cs="Times New Roman"/>
          <w:b/>
          <w:sz w:val="24"/>
          <w:szCs w:val="24"/>
        </w:rPr>
      </w:pPr>
    </w:p>
    <w:p w:rsidR="00B962B9" w:rsidRPr="00D123C9" w:rsidRDefault="00DE7431" w:rsidP="00D123C9">
      <w:pPr>
        <w:spacing w:line="480" w:lineRule="auto"/>
        <w:rPr>
          <w:rFonts w:ascii="Times New Roman" w:hAnsi="Times New Roman" w:cs="Times New Roman"/>
          <w:b/>
          <w:sz w:val="24"/>
          <w:szCs w:val="24"/>
        </w:rPr>
      </w:pPr>
      <w:r w:rsidRPr="00D123C9">
        <w:rPr>
          <w:rFonts w:ascii="Times New Roman" w:hAnsi="Times New Roman" w:cs="Times New Roman"/>
          <w:b/>
          <w:sz w:val="24"/>
          <w:szCs w:val="24"/>
        </w:rPr>
        <w:lastRenderedPageBreak/>
        <w:t xml:space="preserve"> Influence of brain neurons on our choices </w:t>
      </w:r>
    </w:p>
    <w:p w:rsidR="00282E5F" w:rsidRPr="00D123C9" w:rsidRDefault="00DE7431" w:rsidP="00D123C9">
      <w:pPr>
        <w:spacing w:line="480" w:lineRule="auto"/>
        <w:ind w:firstLine="720"/>
        <w:rPr>
          <w:rFonts w:ascii="Times New Roman" w:hAnsi="Times New Roman" w:cs="Times New Roman"/>
          <w:sz w:val="24"/>
          <w:szCs w:val="24"/>
        </w:rPr>
      </w:pPr>
      <w:r w:rsidRPr="00D123C9">
        <w:rPr>
          <w:rFonts w:ascii="Times New Roman" w:hAnsi="Times New Roman" w:cs="Times New Roman"/>
          <w:sz w:val="24"/>
          <w:szCs w:val="24"/>
        </w:rPr>
        <w:t>When we are faced with choices, such as whether to have chocolate cake or ice cream for dessert,</w:t>
      </w:r>
      <w:r w:rsidR="002C2F56">
        <w:rPr>
          <w:rFonts w:ascii="Times New Roman" w:hAnsi="Times New Roman" w:cs="Times New Roman"/>
          <w:sz w:val="24"/>
          <w:szCs w:val="24"/>
        </w:rPr>
        <w:t xml:space="preserve"> some</w:t>
      </w:r>
      <w:r w:rsidRPr="00D123C9">
        <w:rPr>
          <w:rFonts w:ascii="Times New Roman" w:hAnsi="Times New Roman" w:cs="Times New Roman"/>
          <w:sz w:val="24"/>
          <w:szCs w:val="24"/>
        </w:rPr>
        <w:t xml:space="preserve"> </w:t>
      </w:r>
      <w:r w:rsidR="002C2F56">
        <w:rPr>
          <w:rFonts w:ascii="Times New Roman" w:hAnsi="Times New Roman" w:cs="Times New Roman"/>
          <w:sz w:val="24"/>
          <w:szCs w:val="24"/>
        </w:rPr>
        <w:t>sets of cells in the brain, found</w:t>
      </w:r>
      <w:r w:rsidRPr="00D123C9">
        <w:rPr>
          <w:rFonts w:ascii="Times New Roman" w:hAnsi="Times New Roman" w:cs="Times New Roman"/>
          <w:sz w:val="24"/>
          <w:szCs w:val="24"/>
        </w:rPr>
        <w:t xml:space="preserve"> ab</w:t>
      </w:r>
      <w:r w:rsidR="002C2F56">
        <w:rPr>
          <w:rFonts w:ascii="Times New Roman" w:hAnsi="Times New Roman" w:cs="Times New Roman"/>
          <w:sz w:val="24"/>
          <w:szCs w:val="24"/>
        </w:rPr>
        <w:t>ove our eyes fire up as we think of</w:t>
      </w:r>
      <w:r w:rsidRPr="00D123C9">
        <w:rPr>
          <w:rFonts w:ascii="Times New Roman" w:hAnsi="Times New Roman" w:cs="Times New Roman"/>
          <w:sz w:val="24"/>
          <w:szCs w:val="24"/>
        </w:rPr>
        <w:t xml:space="preserve"> our options. </w:t>
      </w:r>
      <w:r w:rsidR="002C2F56">
        <w:rPr>
          <w:rFonts w:ascii="Times New Roman" w:hAnsi="Times New Roman" w:cs="Times New Roman"/>
          <w:sz w:val="24"/>
          <w:szCs w:val="24"/>
        </w:rPr>
        <w:t>Research on animals has revealed that every choice or</w:t>
      </w:r>
      <w:r w:rsidRPr="00D123C9">
        <w:rPr>
          <w:rFonts w:ascii="Times New Roman" w:hAnsi="Times New Roman" w:cs="Times New Roman"/>
          <w:sz w:val="24"/>
          <w:szCs w:val="24"/>
        </w:rPr>
        <w:t xml:space="preserve"> op</w:t>
      </w:r>
      <w:r w:rsidR="002C2F56">
        <w:rPr>
          <w:rFonts w:ascii="Times New Roman" w:hAnsi="Times New Roman" w:cs="Times New Roman"/>
          <w:sz w:val="24"/>
          <w:szCs w:val="24"/>
        </w:rPr>
        <w:t>tion an animal takes activates</w:t>
      </w:r>
      <w:r w:rsidRPr="00D123C9">
        <w:rPr>
          <w:rFonts w:ascii="Times New Roman" w:hAnsi="Times New Roman" w:cs="Times New Roman"/>
          <w:sz w:val="24"/>
          <w:szCs w:val="24"/>
        </w:rPr>
        <w:t xml:space="preserve"> </w:t>
      </w:r>
      <w:r w:rsidRPr="00D123C9">
        <w:rPr>
          <w:rFonts w:ascii="Times New Roman" w:hAnsi="Times New Roman" w:cs="Times New Roman"/>
          <w:sz w:val="24"/>
          <w:szCs w:val="24"/>
        </w:rPr>
        <w:t>different set</w:t>
      </w:r>
      <w:r w:rsidR="002C2F56">
        <w:rPr>
          <w:rFonts w:ascii="Times New Roman" w:hAnsi="Times New Roman" w:cs="Times New Roman"/>
          <w:sz w:val="24"/>
          <w:szCs w:val="24"/>
        </w:rPr>
        <w:t>s of neurons in the</w:t>
      </w:r>
      <w:r w:rsidRPr="00D123C9">
        <w:rPr>
          <w:rFonts w:ascii="Times New Roman" w:hAnsi="Times New Roman" w:cs="Times New Roman"/>
          <w:sz w:val="24"/>
          <w:szCs w:val="24"/>
        </w:rPr>
        <w:t xml:space="preserve"> brains. The more tempting the offer i</w:t>
      </w:r>
      <w:r w:rsidR="002C2F56">
        <w:rPr>
          <w:rFonts w:ascii="Times New Roman" w:hAnsi="Times New Roman" w:cs="Times New Roman"/>
          <w:sz w:val="24"/>
          <w:szCs w:val="24"/>
        </w:rPr>
        <w:t>s, the quicker the</w:t>
      </w:r>
      <w:r w:rsidRPr="00D123C9">
        <w:rPr>
          <w:rFonts w:ascii="Times New Roman" w:hAnsi="Times New Roman" w:cs="Times New Roman"/>
          <w:sz w:val="24"/>
          <w:szCs w:val="24"/>
        </w:rPr>
        <w:t xml:space="preserve"> neurons react. A study </w:t>
      </w:r>
      <w:r w:rsidR="002C2F56">
        <w:rPr>
          <w:rFonts w:ascii="Times New Roman" w:hAnsi="Times New Roman" w:cs="Times New Roman"/>
          <w:sz w:val="24"/>
          <w:szCs w:val="24"/>
        </w:rPr>
        <w:t xml:space="preserve">done </w:t>
      </w:r>
      <w:r w:rsidRPr="00D123C9">
        <w:rPr>
          <w:rFonts w:ascii="Times New Roman" w:hAnsi="Times New Roman" w:cs="Times New Roman"/>
          <w:sz w:val="24"/>
          <w:szCs w:val="24"/>
        </w:rPr>
        <w:t>on monkeys</w:t>
      </w:r>
      <w:r w:rsidR="008173F3" w:rsidRPr="00D123C9">
        <w:rPr>
          <w:rFonts w:ascii="Times New Roman" w:hAnsi="Times New Roman" w:cs="Times New Roman"/>
          <w:sz w:val="24"/>
          <w:szCs w:val="24"/>
        </w:rPr>
        <w:t xml:space="preserve"> con</w:t>
      </w:r>
      <w:r w:rsidR="002C2F56">
        <w:rPr>
          <w:rFonts w:ascii="Times New Roman" w:hAnsi="Times New Roman" w:cs="Times New Roman"/>
          <w:sz w:val="24"/>
          <w:szCs w:val="24"/>
        </w:rPr>
        <w:t>tacted by university research team</w:t>
      </w:r>
      <w:r w:rsidR="008173F3" w:rsidRPr="00D123C9">
        <w:rPr>
          <w:rFonts w:ascii="Times New Roman" w:hAnsi="Times New Roman" w:cs="Times New Roman"/>
          <w:sz w:val="24"/>
          <w:szCs w:val="24"/>
        </w:rPr>
        <w:t xml:space="preserve"> at the Washingto</w:t>
      </w:r>
      <w:r w:rsidR="002C2F56">
        <w:rPr>
          <w:rFonts w:ascii="Times New Roman" w:hAnsi="Times New Roman" w:cs="Times New Roman"/>
          <w:sz w:val="24"/>
          <w:szCs w:val="24"/>
        </w:rPr>
        <w:t xml:space="preserve">n </w:t>
      </w:r>
      <w:r w:rsidR="00AD5484">
        <w:rPr>
          <w:rFonts w:ascii="Times New Roman" w:hAnsi="Times New Roman" w:cs="Times New Roman"/>
          <w:sz w:val="24"/>
          <w:szCs w:val="24"/>
        </w:rPr>
        <w:t>University</w:t>
      </w:r>
      <w:r w:rsidR="002C2F56">
        <w:rPr>
          <w:rFonts w:ascii="Times New Roman" w:hAnsi="Times New Roman" w:cs="Times New Roman"/>
          <w:sz w:val="24"/>
          <w:szCs w:val="24"/>
        </w:rPr>
        <w:t xml:space="preserve"> </w:t>
      </w:r>
      <w:r w:rsidR="008173F3" w:rsidRPr="00D123C9">
        <w:rPr>
          <w:rFonts w:ascii="Times New Roman" w:hAnsi="Times New Roman" w:cs="Times New Roman"/>
          <w:sz w:val="24"/>
          <w:szCs w:val="24"/>
        </w:rPr>
        <w:t>has revealed that these neurons’ activities</w:t>
      </w:r>
      <w:r w:rsidRPr="00D123C9">
        <w:rPr>
          <w:rFonts w:ascii="Times New Roman" w:hAnsi="Times New Roman" w:cs="Times New Roman"/>
          <w:sz w:val="24"/>
          <w:szCs w:val="24"/>
        </w:rPr>
        <w:t xml:space="preserve"> </w:t>
      </w:r>
      <w:r w:rsidR="008173F3" w:rsidRPr="00D123C9">
        <w:rPr>
          <w:rFonts w:ascii="Times New Roman" w:hAnsi="Times New Roman" w:cs="Times New Roman"/>
          <w:sz w:val="24"/>
          <w:szCs w:val="24"/>
        </w:rPr>
        <w:t>determine the final decision and encode the options' worth.</w:t>
      </w:r>
    </w:p>
    <w:p w:rsidR="00282E5F" w:rsidRPr="00D123C9" w:rsidRDefault="00DE7431" w:rsidP="00D123C9">
      <w:pPr>
        <w:spacing w:line="480" w:lineRule="auto"/>
        <w:ind w:firstLine="720"/>
        <w:rPr>
          <w:rFonts w:ascii="Times New Roman" w:hAnsi="Times New Roman" w:cs="Times New Roman"/>
          <w:sz w:val="24"/>
          <w:szCs w:val="24"/>
        </w:rPr>
      </w:pPr>
      <w:r w:rsidRPr="00D123C9">
        <w:rPr>
          <w:rFonts w:ascii="Times New Roman" w:hAnsi="Times New Roman" w:cs="Times New Roman"/>
          <w:sz w:val="24"/>
          <w:szCs w:val="24"/>
        </w:rPr>
        <w:t xml:space="preserve"> Published in the </w:t>
      </w:r>
      <w:r w:rsidRPr="00D123C9">
        <w:rPr>
          <w:rFonts w:ascii="Times New Roman" w:hAnsi="Times New Roman" w:cs="Times New Roman"/>
          <w:i/>
          <w:sz w:val="24"/>
          <w:szCs w:val="24"/>
        </w:rPr>
        <w:t>‘’journal nature’</w:t>
      </w:r>
      <w:r w:rsidRPr="00D123C9">
        <w:rPr>
          <w:rFonts w:ascii="Times New Roman" w:hAnsi="Times New Roman" w:cs="Times New Roman"/>
          <w:sz w:val="24"/>
          <w:szCs w:val="24"/>
        </w:rPr>
        <w:t>' on November 2, 2016, these researchers' experiments and observations. In the experiments, th</w:t>
      </w:r>
      <w:r w:rsidR="00AD5484">
        <w:rPr>
          <w:rFonts w:ascii="Times New Roman" w:hAnsi="Times New Roman" w:cs="Times New Roman"/>
          <w:sz w:val="24"/>
          <w:szCs w:val="24"/>
        </w:rPr>
        <w:t>ey allowed the monkeys to pick</w:t>
      </w:r>
      <w:r w:rsidRPr="00D123C9">
        <w:rPr>
          <w:rFonts w:ascii="Times New Roman" w:hAnsi="Times New Roman" w:cs="Times New Roman"/>
          <w:sz w:val="24"/>
          <w:szCs w:val="24"/>
        </w:rPr>
        <w:t xml:space="preserve"> between different flavors </w:t>
      </w:r>
      <w:r w:rsidR="00AD5484">
        <w:rPr>
          <w:rFonts w:ascii="Times New Roman" w:hAnsi="Times New Roman" w:cs="Times New Roman"/>
          <w:sz w:val="24"/>
          <w:szCs w:val="24"/>
        </w:rPr>
        <w:t xml:space="preserve">of juice. By alliterating the neurons' activity, they </w:t>
      </w:r>
      <w:r w:rsidRPr="00D123C9">
        <w:rPr>
          <w:rFonts w:ascii="Times New Roman" w:hAnsi="Times New Roman" w:cs="Times New Roman"/>
          <w:sz w:val="24"/>
          <w:szCs w:val="24"/>
        </w:rPr>
        <w:t>changed how attracti</w:t>
      </w:r>
      <w:r w:rsidR="00AD5484">
        <w:rPr>
          <w:rFonts w:ascii="Times New Roman" w:hAnsi="Times New Roman" w:cs="Times New Roman"/>
          <w:sz w:val="24"/>
          <w:szCs w:val="24"/>
        </w:rPr>
        <w:t>ve the animals found each flavor, which led them to pick other flavors</w:t>
      </w:r>
      <w:r w:rsidRPr="00D123C9">
        <w:rPr>
          <w:rFonts w:ascii="Times New Roman" w:hAnsi="Times New Roman" w:cs="Times New Roman"/>
          <w:sz w:val="24"/>
          <w:szCs w:val="24"/>
        </w:rPr>
        <w:t xml:space="preserve">. A </w:t>
      </w:r>
      <w:r w:rsidR="007E5C7C" w:rsidRPr="00D123C9">
        <w:rPr>
          <w:rFonts w:ascii="Times New Roman" w:hAnsi="Times New Roman" w:cs="Times New Roman"/>
          <w:sz w:val="24"/>
          <w:szCs w:val="24"/>
        </w:rPr>
        <w:t>detailed comprehension of how choices are made and opportunit</w:t>
      </w:r>
      <w:r w:rsidR="00AD5484">
        <w:rPr>
          <w:rFonts w:ascii="Times New Roman" w:hAnsi="Times New Roman" w:cs="Times New Roman"/>
          <w:sz w:val="24"/>
          <w:szCs w:val="24"/>
        </w:rPr>
        <w:t>ies are valued in the brain,</w:t>
      </w:r>
      <w:r w:rsidR="007E5C7C" w:rsidRPr="00D123C9">
        <w:rPr>
          <w:rFonts w:ascii="Times New Roman" w:hAnsi="Times New Roman" w:cs="Times New Roman"/>
          <w:sz w:val="24"/>
          <w:szCs w:val="24"/>
        </w:rPr>
        <w:t xml:space="preserve"> help</w:t>
      </w:r>
      <w:r w:rsidR="00AD5484">
        <w:rPr>
          <w:rFonts w:ascii="Times New Roman" w:hAnsi="Times New Roman" w:cs="Times New Roman"/>
          <w:sz w:val="24"/>
          <w:szCs w:val="24"/>
        </w:rPr>
        <w:t>s</w:t>
      </w:r>
      <w:r w:rsidR="007E5C7C" w:rsidRPr="00D123C9">
        <w:rPr>
          <w:rFonts w:ascii="Times New Roman" w:hAnsi="Times New Roman" w:cs="Times New Roman"/>
          <w:sz w:val="24"/>
          <w:szCs w:val="24"/>
        </w:rPr>
        <w:t xml:space="preserve"> us understand how making decisions for individuals with conditions like schizophrenia, depression, eating disorders, and addiction may go wrong</w:t>
      </w:r>
      <w:r w:rsidR="005B4DA6" w:rsidRPr="00D123C9">
        <w:rPr>
          <w:rFonts w:ascii="Times New Roman" w:hAnsi="Times New Roman" w:cs="Times New Roman"/>
          <w:sz w:val="24"/>
          <w:szCs w:val="24"/>
        </w:rPr>
        <w:t xml:space="preserve"> (Adam, 2016)</w:t>
      </w:r>
      <w:r w:rsidR="007E5C7C" w:rsidRPr="00D123C9">
        <w:rPr>
          <w:rFonts w:ascii="Times New Roman" w:hAnsi="Times New Roman" w:cs="Times New Roman"/>
          <w:sz w:val="24"/>
          <w:szCs w:val="24"/>
        </w:rPr>
        <w:t>. A group of neuroscience professors claimed that patients continued to make poor choices in a couple of neuropsychiatric and mental disorders. Still, they could not say why until a few years ago when they finally located one piece of the puzzle.</w:t>
      </w:r>
      <w:r w:rsidRPr="00D123C9">
        <w:rPr>
          <w:rFonts w:ascii="Times New Roman" w:hAnsi="Times New Roman" w:cs="Times New Roman"/>
          <w:sz w:val="24"/>
          <w:szCs w:val="24"/>
        </w:rPr>
        <w:t xml:space="preserve"> Economist’s</w:t>
      </w:r>
      <w:r w:rsidR="004A6999" w:rsidRPr="00D123C9">
        <w:rPr>
          <w:rFonts w:ascii="Times New Roman" w:hAnsi="Times New Roman" w:cs="Times New Roman"/>
          <w:sz w:val="24"/>
          <w:szCs w:val="24"/>
        </w:rPr>
        <w:t xml:space="preserve"> smith Adam</w:t>
      </w:r>
      <w:r w:rsidRPr="00D123C9">
        <w:rPr>
          <w:rFonts w:ascii="Times New Roman" w:hAnsi="Times New Roman" w:cs="Times New Roman"/>
          <w:sz w:val="24"/>
          <w:szCs w:val="24"/>
        </w:rPr>
        <w:t>, Bentham</w:t>
      </w:r>
      <w:r w:rsidR="004A6999" w:rsidRPr="00D123C9">
        <w:rPr>
          <w:rFonts w:ascii="Times New Roman" w:hAnsi="Times New Roman" w:cs="Times New Roman"/>
          <w:sz w:val="24"/>
          <w:szCs w:val="24"/>
        </w:rPr>
        <w:t xml:space="preserve"> Jeremy, and Bernoulli Daniel suggested that individuals choose among alternatives by calculating every offer's subjective value, considering factors like cost, quality, and quantity. It scientists</w:t>
      </w:r>
      <w:r w:rsidR="00AD5484">
        <w:rPr>
          <w:rFonts w:ascii="Times New Roman" w:hAnsi="Times New Roman" w:cs="Times New Roman"/>
          <w:sz w:val="24"/>
          <w:szCs w:val="24"/>
        </w:rPr>
        <w:t xml:space="preserve"> a couple of centuries</w:t>
      </w:r>
      <w:r w:rsidR="004A6999" w:rsidRPr="00D123C9">
        <w:rPr>
          <w:rFonts w:ascii="Times New Roman" w:hAnsi="Times New Roman" w:cs="Times New Roman"/>
          <w:sz w:val="24"/>
          <w:szCs w:val="24"/>
        </w:rPr>
        <w:t xml:space="preserve"> to find the first </w:t>
      </w:r>
      <w:r w:rsidR="00AD5484">
        <w:rPr>
          <w:rFonts w:ascii="Times New Roman" w:hAnsi="Times New Roman" w:cs="Times New Roman"/>
          <w:sz w:val="24"/>
          <w:szCs w:val="24"/>
        </w:rPr>
        <w:t xml:space="preserve">and only </w:t>
      </w:r>
      <w:r w:rsidR="004A6999" w:rsidRPr="00D123C9">
        <w:rPr>
          <w:rFonts w:ascii="Times New Roman" w:hAnsi="Times New Roman" w:cs="Times New Roman"/>
          <w:sz w:val="24"/>
          <w:szCs w:val="24"/>
        </w:rPr>
        <w:t xml:space="preserve">evidence of such </w:t>
      </w:r>
      <w:r w:rsidR="001D4229" w:rsidRPr="00D123C9">
        <w:rPr>
          <w:rFonts w:ascii="Times New Roman" w:hAnsi="Times New Roman" w:cs="Times New Roman"/>
          <w:sz w:val="24"/>
          <w:szCs w:val="24"/>
        </w:rPr>
        <w:t>comparison</w:t>
      </w:r>
      <w:r w:rsidR="004A6999" w:rsidRPr="00D123C9">
        <w:rPr>
          <w:rFonts w:ascii="Times New Roman" w:hAnsi="Times New Roman" w:cs="Times New Roman"/>
          <w:sz w:val="24"/>
          <w:szCs w:val="24"/>
        </w:rPr>
        <w:t xml:space="preserve"> and calculations in the brain.</w:t>
      </w:r>
    </w:p>
    <w:p w:rsidR="001D1A0B" w:rsidRPr="00D123C9" w:rsidRDefault="00DE7431" w:rsidP="00D123C9">
      <w:pPr>
        <w:spacing w:line="480" w:lineRule="auto"/>
        <w:ind w:firstLine="720"/>
        <w:rPr>
          <w:rFonts w:ascii="Times New Roman" w:hAnsi="Times New Roman" w:cs="Times New Roman"/>
          <w:sz w:val="24"/>
          <w:szCs w:val="24"/>
        </w:rPr>
      </w:pPr>
      <w:r w:rsidRPr="00D123C9">
        <w:rPr>
          <w:rFonts w:ascii="Times New Roman" w:hAnsi="Times New Roman" w:cs="Times New Roman"/>
          <w:sz w:val="24"/>
          <w:szCs w:val="24"/>
        </w:rPr>
        <w:t xml:space="preserve"> Assad John and Padoa-Schioppa</w:t>
      </w:r>
      <w:r w:rsidRPr="00D123C9">
        <w:rPr>
          <w:rFonts w:ascii="Times New Roman" w:hAnsi="Times New Roman" w:cs="Times New Roman"/>
          <w:sz w:val="24"/>
          <w:szCs w:val="24"/>
        </w:rPr>
        <w:t xml:space="preserve">, </w:t>
      </w:r>
      <w:r w:rsidR="001D4229" w:rsidRPr="00D123C9">
        <w:rPr>
          <w:rFonts w:ascii="Times New Roman" w:hAnsi="Times New Roman" w:cs="Times New Roman"/>
          <w:sz w:val="24"/>
          <w:szCs w:val="24"/>
        </w:rPr>
        <w:t>professors</w:t>
      </w:r>
      <w:r w:rsidRPr="00D123C9">
        <w:rPr>
          <w:rFonts w:ascii="Times New Roman" w:hAnsi="Times New Roman" w:cs="Times New Roman"/>
          <w:sz w:val="24"/>
          <w:szCs w:val="24"/>
        </w:rPr>
        <w:t xml:space="preserve"> of neurobiology at </w:t>
      </w:r>
      <w:r w:rsidR="001D4229" w:rsidRPr="00D123C9">
        <w:rPr>
          <w:rFonts w:ascii="Times New Roman" w:hAnsi="Times New Roman" w:cs="Times New Roman"/>
          <w:sz w:val="24"/>
          <w:szCs w:val="24"/>
        </w:rPr>
        <w:t>Harvard</w:t>
      </w:r>
      <w:r w:rsidR="00AD5484">
        <w:rPr>
          <w:rFonts w:ascii="Times New Roman" w:hAnsi="Times New Roman" w:cs="Times New Roman"/>
          <w:sz w:val="24"/>
          <w:szCs w:val="24"/>
        </w:rPr>
        <w:t>, published an article o</w:t>
      </w:r>
      <w:r w:rsidRPr="00D123C9">
        <w:rPr>
          <w:rFonts w:ascii="Times New Roman" w:hAnsi="Times New Roman" w:cs="Times New Roman"/>
          <w:sz w:val="24"/>
          <w:szCs w:val="24"/>
        </w:rPr>
        <w:t xml:space="preserve">n ''nature magazine'' </w:t>
      </w:r>
      <w:r w:rsidR="00AD5484">
        <w:rPr>
          <w:rFonts w:ascii="Times New Roman" w:hAnsi="Times New Roman" w:cs="Times New Roman"/>
          <w:sz w:val="24"/>
          <w:szCs w:val="24"/>
        </w:rPr>
        <w:t>explaining</w:t>
      </w:r>
      <w:r w:rsidRPr="00D123C9">
        <w:rPr>
          <w:rFonts w:ascii="Times New Roman" w:hAnsi="Times New Roman" w:cs="Times New Roman"/>
          <w:sz w:val="24"/>
          <w:szCs w:val="24"/>
        </w:rPr>
        <w:t xml:space="preserve"> the</w:t>
      </w:r>
      <w:r w:rsidR="00AD5484">
        <w:rPr>
          <w:rFonts w:ascii="Times New Roman" w:hAnsi="Times New Roman" w:cs="Times New Roman"/>
          <w:sz w:val="24"/>
          <w:szCs w:val="24"/>
        </w:rPr>
        <w:t>ir</w:t>
      </w:r>
      <w:r w:rsidRPr="00D123C9">
        <w:rPr>
          <w:rFonts w:ascii="Times New Roman" w:hAnsi="Times New Roman" w:cs="Times New Roman"/>
          <w:sz w:val="24"/>
          <w:szCs w:val="24"/>
        </w:rPr>
        <w:t xml:space="preserve"> findings of neurons that they argued encoded the </w:t>
      </w:r>
      <w:r w:rsidRPr="00D123C9">
        <w:rPr>
          <w:rFonts w:ascii="Times New Roman" w:hAnsi="Times New Roman" w:cs="Times New Roman"/>
          <w:sz w:val="24"/>
          <w:szCs w:val="24"/>
        </w:rPr>
        <w:lastRenderedPageBreak/>
        <w:t>offered subjective value</w:t>
      </w:r>
      <w:r w:rsidR="001D4229" w:rsidRPr="00D123C9">
        <w:rPr>
          <w:rFonts w:ascii="Times New Roman" w:hAnsi="Times New Roman" w:cs="Times New Roman"/>
          <w:sz w:val="24"/>
          <w:szCs w:val="24"/>
        </w:rPr>
        <w:t>. The neurons were located in the brain called the orbitofrontal cortex, which lies above the eyes and is involved in goal-directed</w:t>
      </w:r>
      <w:r w:rsidR="005B4DA6" w:rsidRPr="00D123C9">
        <w:rPr>
          <w:rFonts w:ascii="Times New Roman" w:hAnsi="Times New Roman" w:cs="Times New Roman"/>
          <w:sz w:val="24"/>
          <w:szCs w:val="24"/>
        </w:rPr>
        <w:t xml:space="preserve"> behaviors (Padoa-Schioppa, 2020)</w:t>
      </w:r>
      <w:r w:rsidR="001D4229" w:rsidRPr="00D123C9">
        <w:rPr>
          <w:rFonts w:ascii="Times New Roman" w:hAnsi="Times New Roman" w:cs="Times New Roman"/>
          <w:sz w:val="24"/>
          <w:szCs w:val="24"/>
        </w:rPr>
        <w:t xml:space="preserve">. The researchers then concluded that the human brain and the monkey brain appear to be correlated when it comes to such kinds of choices. Their article wrote that this similar neural circuit </w:t>
      </w:r>
      <w:r w:rsidR="00282E5F" w:rsidRPr="00D123C9">
        <w:rPr>
          <w:rFonts w:ascii="Times New Roman" w:hAnsi="Times New Roman" w:cs="Times New Roman"/>
          <w:sz w:val="24"/>
          <w:szCs w:val="24"/>
        </w:rPr>
        <w:t>under lied</w:t>
      </w:r>
      <w:r w:rsidR="00AD5484">
        <w:rPr>
          <w:rFonts w:ascii="Times New Roman" w:hAnsi="Times New Roman" w:cs="Times New Roman"/>
          <w:sz w:val="24"/>
          <w:szCs w:val="24"/>
        </w:rPr>
        <w:t xml:space="preserve"> all kinds</w:t>
      </w:r>
      <w:r w:rsidR="001D4229" w:rsidRPr="00D123C9">
        <w:rPr>
          <w:rFonts w:ascii="Times New Roman" w:hAnsi="Times New Roman" w:cs="Times New Roman"/>
          <w:sz w:val="24"/>
          <w:szCs w:val="24"/>
        </w:rPr>
        <w:t xml:space="preserve"> of options individuals make like between financial investments,</w:t>
      </w:r>
      <w:r w:rsidR="00282E5F" w:rsidRPr="00D123C9">
        <w:rPr>
          <w:rFonts w:ascii="Times New Roman" w:hAnsi="Times New Roman" w:cs="Times New Roman"/>
          <w:sz w:val="24"/>
          <w:szCs w:val="24"/>
        </w:rPr>
        <w:t xml:space="preserve"> type of food at a restaurant, or the candidate in an election.</w:t>
      </w:r>
      <w:r w:rsidR="001D4229" w:rsidRPr="00D123C9">
        <w:rPr>
          <w:rFonts w:ascii="Times New Roman" w:hAnsi="Times New Roman" w:cs="Times New Roman"/>
          <w:sz w:val="24"/>
          <w:szCs w:val="24"/>
        </w:rPr>
        <w:t xml:space="preserve"> </w:t>
      </w:r>
    </w:p>
    <w:p w:rsidR="00FB38C2" w:rsidRPr="00D123C9" w:rsidRDefault="00DE7431" w:rsidP="00D123C9">
      <w:pPr>
        <w:spacing w:line="480" w:lineRule="auto"/>
        <w:ind w:firstLine="720"/>
        <w:rPr>
          <w:rFonts w:ascii="Times New Roman" w:hAnsi="Times New Roman" w:cs="Times New Roman"/>
          <w:sz w:val="24"/>
          <w:szCs w:val="24"/>
        </w:rPr>
      </w:pPr>
      <w:r w:rsidRPr="00D123C9">
        <w:rPr>
          <w:rFonts w:ascii="Times New Roman" w:hAnsi="Times New Roman" w:cs="Times New Roman"/>
          <w:sz w:val="24"/>
          <w:szCs w:val="24"/>
        </w:rPr>
        <w:t xml:space="preserve">Based on the </w:t>
      </w:r>
      <w:r w:rsidR="002B21B0" w:rsidRPr="00D123C9">
        <w:rPr>
          <w:rFonts w:ascii="Times New Roman" w:hAnsi="Times New Roman" w:cs="Times New Roman"/>
          <w:sz w:val="24"/>
          <w:szCs w:val="24"/>
        </w:rPr>
        <w:t>article</w:t>
      </w:r>
      <w:r w:rsidRPr="00D123C9">
        <w:rPr>
          <w:rFonts w:ascii="Times New Roman" w:hAnsi="Times New Roman" w:cs="Times New Roman"/>
          <w:sz w:val="24"/>
          <w:szCs w:val="24"/>
        </w:rPr>
        <w:t xml:space="preserve">, which has proved that neurons </w:t>
      </w:r>
      <w:r w:rsidR="002B21B0" w:rsidRPr="00D123C9">
        <w:rPr>
          <w:rFonts w:ascii="Times New Roman" w:hAnsi="Times New Roman" w:cs="Times New Roman"/>
          <w:sz w:val="24"/>
          <w:szCs w:val="24"/>
        </w:rPr>
        <w:t xml:space="preserve">influence our choices, I conclude by seconding the report with claims that </w:t>
      </w:r>
      <w:r w:rsidR="00282E5F" w:rsidRPr="00D123C9">
        <w:rPr>
          <w:rFonts w:ascii="Times New Roman" w:hAnsi="Times New Roman" w:cs="Times New Roman"/>
          <w:sz w:val="24"/>
          <w:szCs w:val="24"/>
        </w:rPr>
        <w:t xml:space="preserve">even significant decisions in life like career paths or marriage partners </w:t>
      </w:r>
      <w:r w:rsidR="00AD5484">
        <w:rPr>
          <w:rFonts w:ascii="Times New Roman" w:hAnsi="Times New Roman" w:cs="Times New Roman"/>
          <w:sz w:val="24"/>
          <w:szCs w:val="24"/>
        </w:rPr>
        <w:t>use the</w:t>
      </w:r>
      <w:r w:rsidRPr="00D123C9">
        <w:rPr>
          <w:rFonts w:ascii="Times New Roman" w:hAnsi="Times New Roman" w:cs="Times New Roman"/>
          <w:sz w:val="24"/>
          <w:szCs w:val="24"/>
        </w:rPr>
        <w:t xml:space="preserve"> circuit. Each time a decision is based on </w:t>
      </w:r>
      <w:r w:rsidR="00AD5484">
        <w:rPr>
          <w:rFonts w:ascii="Times New Roman" w:hAnsi="Times New Roman" w:cs="Times New Roman"/>
          <w:sz w:val="24"/>
          <w:szCs w:val="24"/>
        </w:rPr>
        <w:t xml:space="preserve">preferences that are </w:t>
      </w:r>
      <w:r w:rsidRPr="00D123C9">
        <w:rPr>
          <w:rFonts w:ascii="Times New Roman" w:hAnsi="Times New Roman" w:cs="Times New Roman"/>
          <w:sz w:val="24"/>
          <w:szCs w:val="24"/>
        </w:rPr>
        <w:t>subjective</w:t>
      </w:r>
      <w:r w:rsidR="00AD5484">
        <w:rPr>
          <w:rFonts w:ascii="Times New Roman" w:hAnsi="Times New Roman" w:cs="Times New Roman"/>
          <w:sz w:val="24"/>
          <w:szCs w:val="24"/>
        </w:rPr>
        <w:t>,</w:t>
      </w:r>
      <w:r w:rsidRPr="00D123C9">
        <w:rPr>
          <w:rFonts w:ascii="Times New Roman" w:hAnsi="Times New Roman" w:cs="Times New Roman"/>
          <w:sz w:val="24"/>
          <w:szCs w:val="24"/>
        </w:rPr>
        <w:t xml:space="preserve"> </w:t>
      </w:r>
      <w:r w:rsidRPr="00D123C9">
        <w:rPr>
          <w:rFonts w:ascii="Times New Roman" w:hAnsi="Times New Roman" w:cs="Times New Roman"/>
          <w:sz w:val="24"/>
          <w:szCs w:val="24"/>
        </w:rPr>
        <w:t>the neural circuit is said to be responsible.</w:t>
      </w:r>
    </w:p>
    <w:p w:rsidR="00FB38C2" w:rsidRPr="00AD5484" w:rsidRDefault="00DE7431" w:rsidP="00D123C9">
      <w:pPr>
        <w:shd w:val="clear" w:color="auto" w:fill="FFFFFF"/>
        <w:spacing w:after="0" w:line="480" w:lineRule="auto"/>
        <w:rPr>
          <w:rFonts w:ascii="Times New Roman" w:eastAsia="Times New Roman" w:hAnsi="Times New Roman" w:cs="Times New Roman"/>
          <w:i/>
          <w:color w:val="333333"/>
          <w:sz w:val="24"/>
          <w:szCs w:val="24"/>
        </w:rPr>
      </w:pPr>
      <w:r w:rsidRPr="00AD5484">
        <w:rPr>
          <w:rFonts w:ascii="Times New Roman" w:eastAsia="Times New Roman" w:hAnsi="Times New Roman" w:cs="Times New Roman"/>
          <w:i/>
          <w:color w:val="333333"/>
          <w:sz w:val="24"/>
          <w:szCs w:val="24"/>
        </w:rPr>
        <w:t>(</w:t>
      </w:r>
      <w:r w:rsidRPr="00AD5484">
        <w:rPr>
          <w:rFonts w:ascii="Times New Roman" w:eastAsia="Times New Roman" w:hAnsi="Times New Roman" w:cs="Times New Roman"/>
          <w:i/>
          <w:color w:val="333333"/>
          <w:sz w:val="24"/>
          <w:szCs w:val="24"/>
        </w:rPr>
        <w:t>Washington Universi</w:t>
      </w:r>
      <w:r w:rsidRPr="00AD5484">
        <w:rPr>
          <w:rFonts w:ascii="Times New Roman" w:eastAsia="Times New Roman" w:hAnsi="Times New Roman" w:cs="Times New Roman"/>
          <w:i/>
          <w:color w:val="333333"/>
          <w:sz w:val="24"/>
          <w:szCs w:val="24"/>
        </w:rPr>
        <w:t xml:space="preserve">ty School of Medicine. (2020, November 2). New insight into how brain neurons influence choices: Effort could aid the study of addiction, eating disorders, and other </w:t>
      </w:r>
      <w:bookmarkStart w:id="0" w:name="_GoBack"/>
      <w:bookmarkEnd w:id="0"/>
      <w:r w:rsidRPr="00AD5484">
        <w:rPr>
          <w:rFonts w:ascii="Times New Roman" w:eastAsia="Times New Roman" w:hAnsi="Times New Roman" w:cs="Times New Roman"/>
          <w:i/>
          <w:color w:val="333333"/>
          <w:sz w:val="24"/>
          <w:szCs w:val="24"/>
        </w:rPr>
        <w:t xml:space="preserve">neuropsychiatric conditions that involve faulty decision-making. </w:t>
      </w:r>
      <w:r w:rsidRPr="00AD5484">
        <w:rPr>
          <w:rFonts w:ascii="Times New Roman" w:eastAsia="Times New Roman" w:hAnsi="Times New Roman" w:cs="Times New Roman"/>
          <w:i/>
          <w:iCs/>
          <w:color w:val="333333"/>
          <w:sz w:val="24"/>
          <w:szCs w:val="24"/>
        </w:rPr>
        <w:t>Science Daily</w:t>
      </w:r>
      <w:r w:rsidRPr="00AD5484">
        <w:rPr>
          <w:rFonts w:ascii="Times New Roman" w:eastAsia="Times New Roman" w:hAnsi="Times New Roman" w:cs="Times New Roman"/>
          <w:i/>
          <w:color w:val="333333"/>
          <w:sz w:val="24"/>
          <w:szCs w:val="24"/>
        </w:rPr>
        <w:t xml:space="preserve">. Retrieved </w:t>
      </w:r>
      <w:r w:rsidRPr="00AD5484">
        <w:rPr>
          <w:rFonts w:ascii="Times New Roman" w:eastAsia="Times New Roman" w:hAnsi="Times New Roman" w:cs="Times New Roman"/>
          <w:i/>
          <w:color w:val="333333"/>
          <w:sz w:val="24"/>
          <w:szCs w:val="24"/>
        </w:rPr>
        <w:t xml:space="preserve">November 9, 2020, from </w:t>
      </w:r>
      <w:hyperlink r:id="rId6" w:history="1">
        <w:r w:rsidR="00FA588A" w:rsidRPr="00AD5484">
          <w:rPr>
            <w:rStyle w:val="Hyperlink"/>
            <w:rFonts w:ascii="Times New Roman" w:eastAsia="Times New Roman" w:hAnsi="Times New Roman" w:cs="Times New Roman"/>
            <w:i/>
            <w:sz w:val="24"/>
            <w:szCs w:val="24"/>
          </w:rPr>
          <w:t>www.sciencedaily.com/releases/2020/11/201102120058.htm</w:t>
        </w:r>
      </w:hyperlink>
      <w:r w:rsidRPr="00AD5484">
        <w:rPr>
          <w:rFonts w:ascii="Times New Roman" w:eastAsia="Times New Roman" w:hAnsi="Times New Roman" w:cs="Times New Roman"/>
          <w:i/>
          <w:color w:val="333333"/>
          <w:sz w:val="24"/>
          <w:szCs w:val="24"/>
        </w:rPr>
        <w:t>)</w:t>
      </w:r>
    </w:p>
    <w:p w:rsidR="00FA588A" w:rsidRPr="00AD5484" w:rsidRDefault="00FA588A" w:rsidP="00D123C9">
      <w:pPr>
        <w:spacing w:line="480" w:lineRule="auto"/>
        <w:rPr>
          <w:rFonts w:ascii="Times New Roman" w:eastAsia="Times New Roman" w:hAnsi="Times New Roman" w:cs="Times New Roman"/>
          <w:i/>
          <w:color w:val="333333"/>
          <w:sz w:val="24"/>
          <w:szCs w:val="24"/>
        </w:rPr>
      </w:pPr>
    </w:p>
    <w:p w:rsidR="00282E5F" w:rsidRPr="00D123C9" w:rsidRDefault="00DE7431" w:rsidP="00D123C9">
      <w:pPr>
        <w:spacing w:line="480" w:lineRule="auto"/>
        <w:rPr>
          <w:rFonts w:ascii="Times New Roman" w:hAnsi="Times New Roman" w:cs="Times New Roman"/>
          <w:b/>
          <w:sz w:val="24"/>
          <w:szCs w:val="24"/>
        </w:rPr>
      </w:pPr>
      <w:r w:rsidRPr="00D123C9">
        <w:rPr>
          <w:rFonts w:ascii="Times New Roman" w:hAnsi="Times New Roman" w:cs="Times New Roman"/>
          <w:b/>
          <w:sz w:val="24"/>
          <w:szCs w:val="24"/>
        </w:rPr>
        <w:t>Social media and its impacts on people</w:t>
      </w:r>
      <w:r w:rsidR="0029061E" w:rsidRPr="00D123C9">
        <w:rPr>
          <w:rFonts w:ascii="Times New Roman" w:hAnsi="Times New Roman" w:cs="Times New Roman"/>
          <w:b/>
          <w:sz w:val="24"/>
          <w:szCs w:val="24"/>
        </w:rPr>
        <w:t>’</w:t>
      </w:r>
      <w:r w:rsidRPr="00D123C9">
        <w:rPr>
          <w:rFonts w:ascii="Times New Roman" w:hAnsi="Times New Roman" w:cs="Times New Roman"/>
          <w:b/>
          <w:sz w:val="24"/>
          <w:szCs w:val="24"/>
        </w:rPr>
        <w:t>s well-being</w:t>
      </w:r>
    </w:p>
    <w:p w:rsidR="00FA588A" w:rsidRPr="00D123C9" w:rsidRDefault="00DE7431" w:rsidP="00D123C9">
      <w:pPr>
        <w:spacing w:line="480" w:lineRule="auto"/>
        <w:ind w:firstLine="720"/>
        <w:rPr>
          <w:rFonts w:ascii="Times New Roman" w:hAnsi="Times New Roman" w:cs="Times New Roman"/>
          <w:sz w:val="24"/>
          <w:szCs w:val="24"/>
        </w:rPr>
      </w:pPr>
      <w:r w:rsidRPr="00D123C9">
        <w:rPr>
          <w:rFonts w:ascii="Times New Roman" w:hAnsi="Times New Roman" w:cs="Times New Roman"/>
          <w:sz w:val="24"/>
          <w:szCs w:val="24"/>
        </w:rPr>
        <w:t>Wirtz Derrick, an associate professor in psychology at Barber K. Irving faculty of social sciences and arts, took a closer look at how individuals use these three major social platforms: Instagram, Twitter, and Facebook, and how their uses can affect an in</w:t>
      </w:r>
      <w:r w:rsidRPr="00D123C9">
        <w:rPr>
          <w:rFonts w:ascii="Times New Roman" w:hAnsi="Times New Roman" w:cs="Times New Roman"/>
          <w:sz w:val="24"/>
          <w:szCs w:val="24"/>
        </w:rPr>
        <w:t xml:space="preserve">dividuals' well-being. According to Wirtz, social network sites are an essential part of our everyday life. Billions of people around the world interact through social media </w:t>
      </w:r>
      <w:r w:rsidR="009E344C" w:rsidRPr="00D123C9">
        <w:rPr>
          <w:rFonts w:ascii="Times New Roman" w:hAnsi="Times New Roman" w:cs="Times New Roman"/>
          <w:sz w:val="24"/>
          <w:szCs w:val="24"/>
        </w:rPr>
        <w:t>websites. Yet</w:t>
      </w:r>
      <w:r w:rsidRPr="00D123C9">
        <w:rPr>
          <w:rFonts w:ascii="Times New Roman" w:hAnsi="Times New Roman" w:cs="Times New Roman"/>
          <w:sz w:val="24"/>
          <w:szCs w:val="24"/>
        </w:rPr>
        <w:t xml:space="preserve"> the extended use of social media stands in contrast to a comparative</w:t>
      </w:r>
      <w:r w:rsidRPr="00D123C9">
        <w:rPr>
          <w:rFonts w:ascii="Times New Roman" w:hAnsi="Times New Roman" w:cs="Times New Roman"/>
          <w:sz w:val="24"/>
          <w:szCs w:val="24"/>
        </w:rPr>
        <w:t xml:space="preserve">ly </w:t>
      </w:r>
      <w:r w:rsidR="009E344C" w:rsidRPr="00D123C9">
        <w:rPr>
          <w:rFonts w:ascii="Times New Roman" w:hAnsi="Times New Roman" w:cs="Times New Roman"/>
          <w:sz w:val="24"/>
          <w:szCs w:val="24"/>
        </w:rPr>
        <w:t xml:space="preserve">little research body on how its use affects a person's </w:t>
      </w:r>
      <w:r w:rsidR="009E344C" w:rsidRPr="00D123C9">
        <w:rPr>
          <w:rFonts w:ascii="Times New Roman" w:hAnsi="Times New Roman" w:cs="Times New Roman"/>
          <w:sz w:val="24"/>
          <w:szCs w:val="24"/>
        </w:rPr>
        <w:lastRenderedPageBreak/>
        <w:t>happiness. Wirtz claims that social media sites have transformed how people interact with others. In-person or face-to-face contact is now exceeded or matched by social interactions through social platforms</w:t>
      </w:r>
      <w:r w:rsidR="00300F12" w:rsidRPr="00D123C9">
        <w:rPr>
          <w:rFonts w:ascii="Times New Roman" w:hAnsi="Times New Roman" w:cs="Times New Roman"/>
          <w:sz w:val="24"/>
          <w:szCs w:val="24"/>
        </w:rPr>
        <w:t xml:space="preserve"> (Wirtz, 2020)</w:t>
      </w:r>
      <w:r w:rsidR="009E344C" w:rsidRPr="00D123C9">
        <w:rPr>
          <w:rFonts w:ascii="Times New Roman" w:hAnsi="Times New Roman" w:cs="Times New Roman"/>
          <w:sz w:val="24"/>
          <w:szCs w:val="24"/>
        </w:rPr>
        <w:t>.</w:t>
      </w:r>
      <w:r w:rsidR="005B4DA6" w:rsidRPr="00D123C9">
        <w:rPr>
          <w:rFonts w:ascii="Times New Roman" w:hAnsi="Times New Roman" w:cs="Times New Roman"/>
          <w:sz w:val="24"/>
          <w:szCs w:val="24"/>
        </w:rPr>
        <w:t xml:space="preserve"> The article by the University of British reveals that</w:t>
      </w:r>
      <w:r w:rsidR="009E344C" w:rsidRPr="00D123C9">
        <w:rPr>
          <w:rFonts w:ascii="Times New Roman" w:hAnsi="Times New Roman" w:cs="Times New Roman"/>
          <w:sz w:val="24"/>
          <w:szCs w:val="24"/>
        </w:rPr>
        <w:t xml:space="preserve"> </w:t>
      </w:r>
      <w:r w:rsidR="005B4DA6" w:rsidRPr="00D123C9">
        <w:rPr>
          <w:rFonts w:ascii="Times New Roman" w:hAnsi="Times New Roman" w:cs="Times New Roman"/>
          <w:sz w:val="24"/>
          <w:szCs w:val="24"/>
        </w:rPr>
        <w:t>w</w:t>
      </w:r>
      <w:r w:rsidR="009E344C" w:rsidRPr="00D123C9">
        <w:rPr>
          <w:rFonts w:ascii="Times New Roman" w:hAnsi="Times New Roman" w:cs="Times New Roman"/>
          <w:sz w:val="24"/>
          <w:szCs w:val="24"/>
        </w:rPr>
        <w:t xml:space="preserve">hile many individuals find it pleasing, interacting with others face-to-face, he notes that some people come away from using the media with negative feelings for many different reasons. One issue is social comparison. Those who participated in Wirtz's study affirmed that the more they tried comparing themselves to other people while using </w:t>
      </w:r>
      <w:r w:rsidR="0029061E" w:rsidRPr="00D123C9">
        <w:rPr>
          <w:rFonts w:ascii="Times New Roman" w:hAnsi="Times New Roman" w:cs="Times New Roman"/>
          <w:sz w:val="24"/>
          <w:szCs w:val="24"/>
        </w:rPr>
        <w:t>social</w:t>
      </w:r>
      <w:r w:rsidR="009E344C" w:rsidRPr="00D123C9">
        <w:rPr>
          <w:rFonts w:ascii="Times New Roman" w:hAnsi="Times New Roman" w:cs="Times New Roman"/>
          <w:sz w:val="24"/>
          <w:szCs w:val="24"/>
        </w:rPr>
        <w:t xml:space="preserve"> media sites, the less happy they were.</w:t>
      </w:r>
      <w:r w:rsidR="0029061E" w:rsidRPr="00D123C9">
        <w:rPr>
          <w:rFonts w:ascii="Times New Roman" w:hAnsi="Times New Roman" w:cs="Times New Roman"/>
          <w:sz w:val="24"/>
          <w:szCs w:val="24"/>
        </w:rPr>
        <w:t xml:space="preserve"> Wirtz continues to say that viewing other individual's images and posts without interacting with them are similar to comparing oneself without the benefits of mood-boosting that follow social contact sabotaging well-being and lowering self-esteem.  </w:t>
      </w:r>
    </w:p>
    <w:p w:rsidR="0029061E" w:rsidRPr="00D123C9" w:rsidRDefault="00DE7431" w:rsidP="00D123C9">
      <w:pPr>
        <w:spacing w:line="480" w:lineRule="auto"/>
        <w:ind w:firstLine="720"/>
        <w:rPr>
          <w:rFonts w:ascii="Times New Roman" w:hAnsi="Times New Roman" w:cs="Times New Roman"/>
          <w:sz w:val="24"/>
          <w:szCs w:val="24"/>
        </w:rPr>
      </w:pPr>
      <w:r w:rsidRPr="00D123C9">
        <w:rPr>
          <w:rFonts w:ascii="Times New Roman" w:hAnsi="Times New Roman" w:cs="Times New Roman"/>
          <w:sz w:val="24"/>
          <w:szCs w:val="24"/>
        </w:rPr>
        <w:t>During Covid 19, Wirtz noted that people turned naturally to socia</w:t>
      </w:r>
      <w:r w:rsidRPr="00D123C9">
        <w:rPr>
          <w:rFonts w:ascii="Times New Roman" w:hAnsi="Times New Roman" w:cs="Times New Roman"/>
          <w:sz w:val="24"/>
          <w:szCs w:val="24"/>
        </w:rPr>
        <w:t xml:space="preserve">l media to reduce social isolation feelings. Yet, Wirtz's research </w:t>
      </w:r>
      <w:r w:rsidR="00DF6711" w:rsidRPr="00D123C9">
        <w:rPr>
          <w:rFonts w:ascii="Times New Roman" w:hAnsi="Times New Roman" w:cs="Times New Roman"/>
          <w:sz w:val="24"/>
          <w:szCs w:val="24"/>
        </w:rPr>
        <w:t xml:space="preserve">found that although </w:t>
      </w:r>
      <w:r w:rsidR="005B4DA6" w:rsidRPr="00D123C9">
        <w:rPr>
          <w:rFonts w:ascii="Times New Roman" w:hAnsi="Times New Roman" w:cs="Times New Roman"/>
          <w:sz w:val="24"/>
          <w:szCs w:val="24"/>
        </w:rPr>
        <w:t>people</w:t>
      </w:r>
      <w:r w:rsidR="00DF6711" w:rsidRPr="00D123C9">
        <w:rPr>
          <w:rFonts w:ascii="Times New Roman" w:hAnsi="Times New Roman" w:cs="Times New Roman"/>
          <w:sz w:val="24"/>
          <w:szCs w:val="24"/>
        </w:rPr>
        <w:t xml:space="preserve"> turned to social media more when they felt lonely, the amount of time spent on social media sites only raised loneliness feelings for </w:t>
      </w:r>
      <w:r w:rsidR="005B4DA6" w:rsidRPr="00D123C9">
        <w:rPr>
          <w:rFonts w:ascii="Times New Roman" w:hAnsi="Times New Roman" w:cs="Times New Roman"/>
          <w:sz w:val="24"/>
          <w:szCs w:val="24"/>
        </w:rPr>
        <w:t>those who</w:t>
      </w:r>
      <w:r w:rsidR="00DF6711" w:rsidRPr="00D123C9">
        <w:rPr>
          <w:rFonts w:ascii="Times New Roman" w:hAnsi="Times New Roman" w:cs="Times New Roman"/>
          <w:sz w:val="24"/>
          <w:szCs w:val="24"/>
        </w:rPr>
        <w:t xml:space="preserve"> participated in the study. The more individuals used Instagram, Twitter, and </w:t>
      </w:r>
      <w:r w:rsidR="005B4DA6" w:rsidRPr="00D123C9">
        <w:rPr>
          <w:rFonts w:ascii="Times New Roman" w:hAnsi="Times New Roman" w:cs="Times New Roman"/>
          <w:sz w:val="24"/>
          <w:szCs w:val="24"/>
        </w:rPr>
        <w:t>Facebook</w:t>
      </w:r>
      <w:r w:rsidR="00DF6711" w:rsidRPr="00D123C9">
        <w:rPr>
          <w:rFonts w:ascii="Times New Roman" w:hAnsi="Times New Roman" w:cs="Times New Roman"/>
          <w:sz w:val="24"/>
          <w:szCs w:val="24"/>
        </w:rPr>
        <w:t>, the more negative they felt afterward.</w:t>
      </w:r>
    </w:p>
    <w:p w:rsidR="00DF6711" w:rsidRPr="00D123C9" w:rsidRDefault="00DE7431" w:rsidP="00D123C9">
      <w:pPr>
        <w:spacing w:line="480" w:lineRule="auto"/>
        <w:ind w:firstLine="720"/>
        <w:rPr>
          <w:rFonts w:ascii="Times New Roman" w:hAnsi="Times New Roman" w:cs="Times New Roman"/>
          <w:sz w:val="24"/>
          <w:szCs w:val="24"/>
        </w:rPr>
      </w:pPr>
      <w:r w:rsidRPr="00D123C9">
        <w:rPr>
          <w:rFonts w:ascii="Times New Roman" w:hAnsi="Times New Roman" w:cs="Times New Roman"/>
          <w:sz w:val="24"/>
          <w:szCs w:val="24"/>
        </w:rPr>
        <w:t xml:space="preserve">According to the article, </w:t>
      </w:r>
      <w:r w:rsidR="005B4DA6" w:rsidRPr="00D123C9">
        <w:rPr>
          <w:rFonts w:ascii="Times New Roman" w:hAnsi="Times New Roman" w:cs="Times New Roman"/>
          <w:i/>
          <w:sz w:val="24"/>
          <w:szCs w:val="24"/>
        </w:rPr>
        <w:t>the</w:t>
      </w:r>
      <w:r w:rsidRPr="00D123C9">
        <w:rPr>
          <w:rFonts w:ascii="Times New Roman" w:hAnsi="Times New Roman" w:cs="Times New Roman"/>
          <w:i/>
          <w:sz w:val="24"/>
          <w:szCs w:val="24"/>
        </w:rPr>
        <w:t xml:space="preserve"> effects of social media on </w:t>
      </w:r>
      <w:r w:rsidR="005B4DA6" w:rsidRPr="00D123C9">
        <w:rPr>
          <w:rFonts w:ascii="Times New Roman" w:hAnsi="Times New Roman" w:cs="Times New Roman"/>
          <w:i/>
          <w:sz w:val="24"/>
          <w:szCs w:val="24"/>
        </w:rPr>
        <w:t>well-being</w:t>
      </w:r>
      <w:r w:rsidRPr="00D123C9">
        <w:rPr>
          <w:rFonts w:ascii="Times New Roman" w:hAnsi="Times New Roman" w:cs="Times New Roman"/>
          <w:i/>
          <w:sz w:val="24"/>
          <w:szCs w:val="24"/>
        </w:rPr>
        <w:t xml:space="preserve"> ‘’</w:t>
      </w:r>
      <w:r w:rsidR="007E775B" w:rsidRPr="00D123C9">
        <w:rPr>
          <w:rFonts w:ascii="Times New Roman" w:hAnsi="Times New Roman" w:cs="Times New Roman"/>
          <w:sz w:val="24"/>
          <w:szCs w:val="24"/>
        </w:rPr>
        <w:t xml:space="preserve"> use of social media for</w:t>
      </w:r>
      <w:r w:rsidRPr="00D123C9">
        <w:rPr>
          <w:rFonts w:ascii="Times New Roman" w:hAnsi="Times New Roman" w:cs="Times New Roman"/>
          <w:sz w:val="24"/>
          <w:szCs w:val="24"/>
        </w:rPr>
        <w:t xml:space="preserve"> checking messages, newsfeed, updating pictures, posti</w:t>
      </w:r>
      <w:r w:rsidRPr="00D123C9">
        <w:rPr>
          <w:rFonts w:ascii="Times New Roman" w:hAnsi="Times New Roman" w:cs="Times New Roman"/>
          <w:sz w:val="24"/>
          <w:szCs w:val="24"/>
        </w:rPr>
        <w:t xml:space="preserve">ng status, and texting are the four specific functions of social media platforms. The most commonly used part being checking people's newsfeed, which results in personal judgments of how satisfied </w:t>
      </w:r>
      <w:r w:rsidR="005B4DA6" w:rsidRPr="00D123C9">
        <w:rPr>
          <w:rFonts w:ascii="Times New Roman" w:hAnsi="Times New Roman" w:cs="Times New Roman"/>
          <w:sz w:val="24"/>
          <w:szCs w:val="24"/>
        </w:rPr>
        <w:t xml:space="preserve">they are with their </w:t>
      </w:r>
      <w:r w:rsidR="00D123C9" w:rsidRPr="00D123C9">
        <w:rPr>
          <w:rFonts w:ascii="Times New Roman" w:hAnsi="Times New Roman" w:cs="Times New Roman"/>
          <w:sz w:val="24"/>
          <w:szCs w:val="24"/>
        </w:rPr>
        <w:t>lives (</w:t>
      </w:r>
      <w:r w:rsidR="00300F12" w:rsidRPr="00D123C9">
        <w:rPr>
          <w:rFonts w:ascii="Times New Roman" w:hAnsi="Times New Roman" w:cs="Times New Roman"/>
          <w:sz w:val="24"/>
          <w:szCs w:val="24"/>
        </w:rPr>
        <w:t>Wirtz, 2020)</w:t>
      </w:r>
      <w:r w:rsidR="005B4DA6" w:rsidRPr="00D123C9">
        <w:rPr>
          <w:rFonts w:ascii="Times New Roman" w:hAnsi="Times New Roman" w:cs="Times New Roman"/>
          <w:sz w:val="24"/>
          <w:szCs w:val="24"/>
        </w:rPr>
        <w:t xml:space="preserve">. Wirtz's journal article concludes by saying that the only chances we have for social media sites to improve our happiness and well-being are to talk synchronously online or </w:t>
      </w:r>
      <w:r w:rsidR="005B4DA6" w:rsidRPr="00D123C9">
        <w:rPr>
          <w:rFonts w:ascii="Times New Roman" w:hAnsi="Times New Roman" w:cs="Times New Roman"/>
          <w:sz w:val="24"/>
          <w:szCs w:val="24"/>
        </w:rPr>
        <w:lastRenderedPageBreak/>
        <w:t>arrange a time to spend with other people in person whenever possible.</w:t>
      </w:r>
      <w:r w:rsidR="007E775B" w:rsidRPr="00D123C9">
        <w:rPr>
          <w:rFonts w:ascii="Times New Roman" w:hAnsi="Times New Roman" w:cs="Times New Roman"/>
          <w:sz w:val="24"/>
          <w:szCs w:val="24"/>
        </w:rPr>
        <w:t xml:space="preserve"> As much as social media is fun and beneficial, Wirtz's article points out these sites' demerits. </w:t>
      </w:r>
    </w:p>
    <w:p w:rsidR="00187E0F" w:rsidRPr="00D123C9" w:rsidRDefault="00DE7431" w:rsidP="00D123C9">
      <w:pPr>
        <w:shd w:val="clear" w:color="auto" w:fill="FFFFFF"/>
        <w:spacing w:after="0" w:line="480" w:lineRule="auto"/>
        <w:rPr>
          <w:rFonts w:ascii="Times New Roman" w:eastAsia="Times New Roman" w:hAnsi="Times New Roman" w:cs="Times New Roman"/>
          <w:color w:val="333333"/>
          <w:sz w:val="24"/>
          <w:szCs w:val="24"/>
        </w:rPr>
      </w:pPr>
      <w:r w:rsidRPr="00D123C9">
        <w:rPr>
          <w:rFonts w:ascii="Times New Roman" w:eastAsia="Times New Roman" w:hAnsi="Times New Roman" w:cs="Times New Roman"/>
          <w:color w:val="333333"/>
          <w:sz w:val="24"/>
          <w:szCs w:val="24"/>
        </w:rPr>
        <w:t>(</w:t>
      </w:r>
      <w:r w:rsidRPr="00D123C9">
        <w:rPr>
          <w:rFonts w:ascii="Times New Roman" w:eastAsia="Times New Roman" w:hAnsi="Times New Roman" w:cs="Times New Roman"/>
          <w:color w:val="333333"/>
          <w:sz w:val="24"/>
          <w:szCs w:val="24"/>
        </w:rPr>
        <w:t>University of British Columbia Okanagan campus. (2020, November 2). It's not if but how people use social media that impacts their well-being: Passively scrolling through posts may not result in feelin</w:t>
      </w:r>
      <w:r w:rsidRPr="00D123C9">
        <w:rPr>
          <w:rFonts w:ascii="Times New Roman" w:eastAsia="Times New Roman" w:hAnsi="Times New Roman" w:cs="Times New Roman"/>
          <w:color w:val="333333"/>
          <w:sz w:val="24"/>
          <w:szCs w:val="24"/>
        </w:rPr>
        <w:t xml:space="preserve">gs of happiness. </w:t>
      </w:r>
      <w:r w:rsidRPr="00D123C9">
        <w:rPr>
          <w:rFonts w:ascii="Times New Roman" w:eastAsia="Times New Roman" w:hAnsi="Times New Roman" w:cs="Times New Roman"/>
          <w:i/>
          <w:iCs/>
          <w:color w:val="333333"/>
          <w:sz w:val="24"/>
          <w:szCs w:val="24"/>
        </w:rPr>
        <w:t>Science</w:t>
      </w:r>
      <w:r w:rsidRPr="00D123C9">
        <w:rPr>
          <w:rFonts w:ascii="Times New Roman" w:eastAsia="Times New Roman" w:hAnsi="Times New Roman" w:cs="Times New Roman"/>
          <w:i/>
          <w:iCs/>
          <w:color w:val="333333"/>
          <w:sz w:val="24"/>
          <w:szCs w:val="24"/>
        </w:rPr>
        <w:t xml:space="preserve"> </w:t>
      </w:r>
      <w:r w:rsidRPr="00D123C9">
        <w:rPr>
          <w:rFonts w:ascii="Times New Roman" w:eastAsia="Times New Roman" w:hAnsi="Times New Roman" w:cs="Times New Roman"/>
          <w:i/>
          <w:iCs/>
          <w:color w:val="333333"/>
          <w:sz w:val="24"/>
          <w:szCs w:val="24"/>
        </w:rPr>
        <w:t>Daily</w:t>
      </w:r>
      <w:r w:rsidRPr="00D123C9">
        <w:rPr>
          <w:rFonts w:ascii="Times New Roman" w:eastAsia="Times New Roman" w:hAnsi="Times New Roman" w:cs="Times New Roman"/>
          <w:color w:val="333333"/>
          <w:sz w:val="24"/>
          <w:szCs w:val="24"/>
        </w:rPr>
        <w:t>. Retrieved</w:t>
      </w:r>
      <w:r w:rsidR="002C2F56">
        <w:rPr>
          <w:rFonts w:ascii="Times New Roman" w:eastAsia="Times New Roman" w:hAnsi="Times New Roman" w:cs="Times New Roman"/>
          <w:color w:val="333333"/>
          <w:sz w:val="24"/>
          <w:szCs w:val="24"/>
        </w:rPr>
        <w:t xml:space="preserve"> on the 9</w:t>
      </w:r>
      <w:r w:rsidR="002C2F56" w:rsidRPr="002C2F56">
        <w:rPr>
          <w:rFonts w:ascii="Times New Roman" w:eastAsia="Times New Roman" w:hAnsi="Times New Roman" w:cs="Times New Roman"/>
          <w:color w:val="333333"/>
          <w:sz w:val="24"/>
          <w:szCs w:val="24"/>
          <w:vertAlign w:val="superscript"/>
        </w:rPr>
        <w:t>th</w:t>
      </w:r>
      <w:r w:rsidR="002C2F56">
        <w:rPr>
          <w:rFonts w:ascii="Times New Roman" w:eastAsia="Times New Roman" w:hAnsi="Times New Roman" w:cs="Times New Roman"/>
          <w:color w:val="333333"/>
          <w:sz w:val="24"/>
          <w:szCs w:val="24"/>
        </w:rPr>
        <w:t xml:space="preserve"> of November, 2020.</w:t>
      </w:r>
      <w:r w:rsidRPr="00D123C9">
        <w:rPr>
          <w:rFonts w:ascii="Times New Roman" w:eastAsia="Times New Roman" w:hAnsi="Times New Roman" w:cs="Times New Roman"/>
          <w:color w:val="333333"/>
          <w:sz w:val="24"/>
          <w:szCs w:val="24"/>
        </w:rPr>
        <w:t xml:space="preserve"> </w:t>
      </w:r>
      <w:hyperlink r:id="rId7" w:history="1">
        <w:r w:rsidR="00187E0F" w:rsidRPr="00D123C9">
          <w:rPr>
            <w:rStyle w:val="Hyperlink"/>
            <w:rFonts w:ascii="Times New Roman" w:eastAsia="Times New Roman" w:hAnsi="Times New Roman" w:cs="Times New Roman"/>
            <w:sz w:val="24"/>
            <w:szCs w:val="24"/>
          </w:rPr>
          <w:t>www.sciencedaily.com/releases/2020/11/201102110030.htm</w:t>
        </w:r>
      </w:hyperlink>
      <w:r w:rsidRPr="00D123C9">
        <w:rPr>
          <w:rFonts w:ascii="Times New Roman" w:eastAsia="Times New Roman" w:hAnsi="Times New Roman" w:cs="Times New Roman"/>
          <w:color w:val="333333"/>
          <w:sz w:val="24"/>
          <w:szCs w:val="24"/>
        </w:rPr>
        <w:t>)</w:t>
      </w:r>
    </w:p>
    <w:p w:rsidR="00D123C9" w:rsidRDefault="00DE7431" w:rsidP="00D123C9">
      <w:pPr>
        <w:spacing w:line="480" w:lineRule="auto"/>
        <w:rPr>
          <w:rFonts w:ascii="Times New Roman" w:eastAsia="Times New Roman" w:hAnsi="Times New Roman" w:cs="Times New Roman"/>
          <w:b/>
          <w:color w:val="333333"/>
          <w:sz w:val="24"/>
          <w:szCs w:val="24"/>
        </w:rPr>
      </w:pPr>
      <w:r w:rsidRPr="00D123C9">
        <w:rPr>
          <w:rFonts w:ascii="Times New Roman" w:eastAsia="Times New Roman" w:hAnsi="Times New Roman" w:cs="Times New Roman"/>
          <w:color w:val="333333"/>
          <w:sz w:val="24"/>
          <w:szCs w:val="24"/>
        </w:rPr>
        <w:t xml:space="preserve"> </w:t>
      </w:r>
      <w:r w:rsidRPr="00D123C9">
        <w:rPr>
          <w:rFonts w:ascii="Times New Roman" w:eastAsia="Times New Roman" w:hAnsi="Times New Roman" w:cs="Times New Roman"/>
          <w:b/>
          <w:color w:val="333333"/>
          <w:sz w:val="24"/>
          <w:szCs w:val="24"/>
        </w:rPr>
        <w:t>SARS-COV-2</w:t>
      </w:r>
      <w:r w:rsidR="00654202" w:rsidRPr="00D123C9">
        <w:rPr>
          <w:rFonts w:ascii="Times New Roman" w:eastAsia="Times New Roman" w:hAnsi="Times New Roman" w:cs="Times New Roman"/>
          <w:b/>
          <w:color w:val="333333"/>
          <w:sz w:val="24"/>
          <w:szCs w:val="24"/>
        </w:rPr>
        <w:t xml:space="preserve"> impacts on covid 19 positive patients</w:t>
      </w:r>
    </w:p>
    <w:p w:rsidR="002B21B0" w:rsidRPr="00D123C9" w:rsidRDefault="00DE7431" w:rsidP="00D123C9">
      <w:pPr>
        <w:spacing w:line="480" w:lineRule="auto"/>
        <w:ind w:firstLine="720"/>
        <w:rPr>
          <w:rFonts w:ascii="Times New Roman" w:eastAsia="Times New Roman" w:hAnsi="Times New Roman" w:cs="Times New Roman"/>
          <w:b/>
          <w:color w:val="333333"/>
          <w:sz w:val="24"/>
          <w:szCs w:val="24"/>
        </w:rPr>
      </w:pPr>
      <w:r w:rsidRPr="00D123C9">
        <w:rPr>
          <w:rFonts w:ascii="Times New Roman" w:eastAsia="Times New Roman" w:hAnsi="Times New Roman" w:cs="Times New Roman"/>
          <w:color w:val="333333"/>
          <w:sz w:val="24"/>
          <w:szCs w:val="24"/>
        </w:rPr>
        <w:t xml:space="preserve">SARS-COV-2, </w:t>
      </w:r>
      <w:r w:rsidR="004A5D48">
        <w:rPr>
          <w:rFonts w:ascii="Times New Roman" w:eastAsia="Times New Roman" w:hAnsi="Times New Roman" w:cs="Times New Roman"/>
          <w:color w:val="333333"/>
          <w:sz w:val="24"/>
          <w:szCs w:val="24"/>
        </w:rPr>
        <w:t>is said to be the virus that brings about coronavirus illness, through its spikes attaches itself to molecules on the individual</w:t>
      </w:r>
      <w:r w:rsidRPr="00D123C9">
        <w:rPr>
          <w:rFonts w:ascii="Times New Roman" w:eastAsia="Times New Roman" w:hAnsi="Times New Roman" w:cs="Times New Roman"/>
          <w:color w:val="333333"/>
          <w:sz w:val="24"/>
          <w:szCs w:val="24"/>
        </w:rPr>
        <w:t xml:space="preserve"> cell surface, ope</w:t>
      </w:r>
      <w:r w:rsidR="004A5D48">
        <w:rPr>
          <w:rFonts w:ascii="Times New Roman" w:eastAsia="Times New Roman" w:hAnsi="Times New Roman" w:cs="Times New Roman"/>
          <w:color w:val="333333"/>
          <w:sz w:val="24"/>
          <w:szCs w:val="24"/>
        </w:rPr>
        <w:t>ning a gateway into the inside</w:t>
      </w:r>
      <w:r w:rsidRPr="00D123C9">
        <w:rPr>
          <w:rFonts w:ascii="Times New Roman" w:eastAsia="Times New Roman" w:hAnsi="Times New Roman" w:cs="Times New Roman"/>
          <w:color w:val="333333"/>
          <w:sz w:val="24"/>
          <w:szCs w:val="24"/>
        </w:rPr>
        <w:t xml:space="preserve"> of the cell. The entry of a virus into the section of a host activates an immune response. The batt</w:t>
      </w:r>
      <w:r w:rsidRPr="00D123C9">
        <w:rPr>
          <w:rFonts w:ascii="Times New Roman" w:eastAsia="Times New Roman" w:hAnsi="Times New Roman" w:cs="Times New Roman"/>
          <w:color w:val="333333"/>
          <w:sz w:val="24"/>
          <w:szCs w:val="24"/>
        </w:rPr>
        <w:t xml:space="preserve">le takes place within the </w:t>
      </w:r>
      <w:r w:rsidR="002C2F56">
        <w:rPr>
          <w:rFonts w:ascii="Times New Roman" w:eastAsia="Times New Roman" w:hAnsi="Times New Roman" w:cs="Times New Roman"/>
          <w:color w:val="333333"/>
          <w:sz w:val="24"/>
          <w:szCs w:val="24"/>
        </w:rPr>
        <w:t xml:space="preserve">structures of the </w:t>
      </w:r>
      <w:r w:rsidRPr="00D123C9">
        <w:rPr>
          <w:rFonts w:ascii="Times New Roman" w:eastAsia="Times New Roman" w:hAnsi="Times New Roman" w:cs="Times New Roman"/>
          <w:color w:val="333333"/>
          <w:sz w:val="24"/>
          <w:szCs w:val="24"/>
        </w:rPr>
        <w:t>lungs. This</w:t>
      </w:r>
      <w:r w:rsidR="002C2F56">
        <w:rPr>
          <w:rFonts w:ascii="Times New Roman" w:eastAsia="Times New Roman" w:hAnsi="Times New Roman" w:cs="Times New Roman"/>
          <w:color w:val="333333"/>
          <w:sz w:val="24"/>
          <w:szCs w:val="24"/>
        </w:rPr>
        <w:t xml:space="preserve"> may explains why individuals with covid-</w:t>
      </w:r>
      <w:r w:rsidRPr="00D123C9">
        <w:rPr>
          <w:rFonts w:ascii="Times New Roman" w:eastAsia="Times New Roman" w:hAnsi="Times New Roman" w:cs="Times New Roman"/>
          <w:color w:val="333333"/>
          <w:sz w:val="24"/>
          <w:szCs w:val="24"/>
        </w:rPr>
        <w:t xml:space="preserve">19 have </w:t>
      </w:r>
      <w:r w:rsidR="00061940" w:rsidRPr="00D123C9">
        <w:rPr>
          <w:rFonts w:ascii="Times New Roman" w:eastAsia="Times New Roman" w:hAnsi="Times New Roman" w:cs="Times New Roman"/>
          <w:color w:val="333333"/>
          <w:sz w:val="24"/>
          <w:szCs w:val="24"/>
        </w:rPr>
        <w:t>intense respiratory</w:t>
      </w:r>
      <w:r w:rsidR="002C2F56">
        <w:rPr>
          <w:rFonts w:ascii="Times New Roman" w:eastAsia="Times New Roman" w:hAnsi="Times New Roman" w:cs="Times New Roman"/>
          <w:color w:val="333333"/>
          <w:sz w:val="24"/>
          <w:szCs w:val="24"/>
        </w:rPr>
        <w:t xml:space="preserve"> signs or</w:t>
      </w:r>
      <w:r w:rsidR="00061940" w:rsidRPr="00D123C9">
        <w:rPr>
          <w:rFonts w:ascii="Times New Roman" w:eastAsia="Times New Roman" w:hAnsi="Times New Roman" w:cs="Times New Roman"/>
          <w:color w:val="333333"/>
          <w:sz w:val="24"/>
          <w:szCs w:val="24"/>
        </w:rPr>
        <w:t xml:space="preserve"> symptoms. However, respiratory</w:t>
      </w:r>
      <w:r w:rsidR="002C2F56">
        <w:rPr>
          <w:rFonts w:ascii="Times New Roman" w:eastAsia="Times New Roman" w:hAnsi="Times New Roman" w:cs="Times New Roman"/>
          <w:color w:val="333333"/>
          <w:sz w:val="24"/>
          <w:szCs w:val="24"/>
        </w:rPr>
        <w:t xml:space="preserve"> signs or</w:t>
      </w:r>
      <w:r w:rsidR="00061940" w:rsidRPr="00D123C9">
        <w:rPr>
          <w:rFonts w:ascii="Times New Roman" w:eastAsia="Times New Roman" w:hAnsi="Times New Roman" w:cs="Times New Roman"/>
          <w:color w:val="333333"/>
          <w:sz w:val="24"/>
          <w:szCs w:val="24"/>
        </w:rPr>
        <w:t xml:space="preserve"> symptoms are only</w:t>
      </w:r>
      <w:r w:rsidR="002C2F56">
        <w:rPr>
          <w:rFonts w:ascii="Times New Roman" w:eastAsia="Times New Roman" w:hAnsi="Times New Roman" w:cs="Times New Roman"/>
          <w:color w:val="333333"/>
          <w:sz w:val="24"/>
          <w:szCs w:val="24"/>
        </w:rPr>
        <w:t xml:space="preserve"> a</w:t>
      </w:r>
      <w:r w:rsidR="00061940" w:rsidRPr="00D123C9">
        <w:rPr>
          <w:rFonts w:ascii="Times New Roman" w:eastAsia="Times New Roman" w:hAnsi="Times New Roman" w:cs="Times New Roman"/>
          <w:color w:val="333333"/>
          <w:sz w:val="24"/>
          <w:szCs w:val="24"/>
        </w:rPr>
        <w:t xml:space="preserve"> part of the process. According to the article,''</w:t>
      </w:r>
      <w:r w:rsidR="00061940" w:rsidRPr="00D123C9">
        <w:rPr>
          <w:rFonts w:ascii="Times New Roman" w:hAnsi="Times New Roman" w:cs="Times New Roman"/>
          <w:color w:val="333333"/>
          <w:sz w:val="24"/>
          <w:szCs w:val="24"/>
          <w:shd w:val="clear" w:color="auto" w:fill="FFFFFF"/>
        </w:rPr>
        <w:t xml:space="preserve"> </w:t>
      </w:r>
      <w:r w:rsidR="00061940" w:rsidRPr="002C2F56">
        <w:rPr>
          <w:rFonts w:ascii="Times New Roman" w:hAnsi="Times New Roman" w:cs="Times New Roman"/>
          <w:color w:val="333333"/>
          <w:sz w:val="24"/>
          <w:szCs w:val="24"/>
          <w:shd w:val="clear" w:color="auto" w:fill="FFFFFF"/>
        </w:rPr>
        <w:t>SARS-CoV-2 spike proteins disrupt the blood-brain barrier, new research shows: Potentially raising the risk of neurological damage in COVID-19 patients’’</w:t>
      </w:r>
      <w:r w:rsidR="00061940" w:rsidRPr="00D123C9">
        <w:rPr>
          <w:rFonts w:ascii="Times New Roman" w:hAnsi="Times New Roman" w:cs="Times New Roman"/>
          <w:i/>
          <w:color w:val="333333"/>
          <w:sz w:val="24"/>
          <w:szCs w:val="24"/>
          <w:shd w:val="clear" w:color="auto" w:fill="FFFFFF"/>
        </w:rPr>
        <w:t xml:space="preserve"> </w:t>
      </w:r>
      <w:r w:rsidR="00061940" w:rsidRPr="00D123C9">
        <w:rPr>
          <w:rFonts w:ascii="Times New Roman" w:hAnsi="Times New Roman" w:cs="Times New Roman"/>
          <w:color w:val="333333"/>
          <w:sz w:val="24"/>
          <w:szCs w:val="24"/>
          <w:shd w:val="clear" w:color="auto" w:fill="FFFFFF"/>
        </w:rPr>
        <w:t xml:space="preserve">hiking pieces of evidence points towards the </w:t>
      </w:r>
      <w:r w:rsidR="002C2F56">
        <w:rPr>
          <w:rFonts w:ascii="Times New Roman" w:hAnsi="Times New Roman" w:cs="Times New Roman"/>
          <w:color w:val="333333"/>
          <w:sz w:val="24"/>
          <w:szCs w:val="24"/>
          <w:shd w:val="clear" w:color="auto" w:fill="FFFFFF"/>
        </w:rPr>
        <w:t>inflammation of blood vessels having a severe effect</w:t>
      </w:r>
      <w:r w:rsidR="00061940" w:rsidRPr="00D123C9">
        <w:rPr>
          <w:rFonts w:ascii="Times New Roman" w:hAnsi="Times New Roman" w:cs="Times New Roman"/>
          <w:color w:val="333333"/>
          <w:sz w:val="24"/>
          <w:szCs w:val="24"/>
          <w:shd w:val="clear" w:color="auto" w:fill="FFFFFF"/>
        </w:rPr>
        <w:t xml:space="preserve"> on the intensity of covid 19.</w:t>
      </w:r>
    </w:p>
    <w:p w:rsidR="00187E0F" w:rsidRPr="00D123C9" w:rsidRDefault="00DE7431" w:rsidP="00D123C9">
      <w:pPr>
        <w:spacing w:line="480" w:lineRule="auto"/>
        <w:ind w:firstLine="720"/>
        <w:rPr>
          <w:rFonts w:ascii="Times New Roman" w:hAnsi="Times New Roman" w:cs="Times New Roman"/>
          <w:color w:val="333333"/>
          <w:sz w:val="24"/>
          <w:szCs w:val="24"/>
          <w:shd w:val="clear" w:color="auto" w:fill="FFFFFF"/>
        </w:rPr>
      </w:pPr>
      <w:r w:rsidRPr="00D123C9">
        <w:rPr>
          <w:rFonts w:ascii="Times New Roman" w:hAnsi="Times New Roman" w:cs="Times New Roman"/>
          <w:color w:val="333333"/>
          <w:sz w:val="24"/>
          <w:szCs w:val="24"/>
          <w:shd w:val="clear" w:color="auto" w:fill="FFFFFF"/>
        </w:rPr>
        <w:t xml:space="preserve"> </w:t>
      </w:r>
      <w:r w:rsidR="00167482" w:rsidRPr="00D123C9">
        <w:rPr>
          <w:rFonts w:ascii="Times New Roman" w:hAnsi="Times New Roman" w:cs="Times New Roman"/>
          <w:color w:val="333333"/>
          <w:sz w:val="24"/>
          <w:szCs w:val="24"/>
          <w:shd w:val="clear" w:color="auto" w:fill="FFFFFF"/>
        </w:rPr>
        <w:t>Additionally</w:t>
      </w:r>
      <w:r w:rsidRPr="00D123C9">
        <w:rPr>
          <w:rFonts w:ascii="Times New Roman" w:hAnsi="Times New Roman" w:cs="Times New Roman"/>
          <w:color w:val="333333"/>
          <w:sz w:val="24"/>
          <w:szCs w:val="24"/>
          <w:shd w:val="clear" w:color="auto" w:fill="FFFFFF"/>
        </w:rPr>
        <w:t>, 30-80% of covid</w:t>
      </w:r>
      <w:r w:rsidRPr="00D123C9">
        <w:rPr>
          <w:rFonts w:ascii="Times New Roman" w:hAnsi="Times New Roman" w:cs="Times New Roman"/>
          <w:color w:val="333333"/>
          <w:sz w:val="24"/>
          <w:szCs w:val="24"/>
          <w:shd w:val="clear" w:color="auto" w:fill="FFFFFF"/>
        </w:rPr>
        <w:t xml:space="preserve"> 19 patients experience signs and symptoms of neurology, including loss of concentration, nausea, headache, and dizziness. These signs are </w:t>
      </w:r>
      <w:r w:rsidR="002B21B0" w:rsidRPr="00D123C9">
        <w:rPr>
          <w:rFonts w:ascii="Times New Roman" w:hAnsi="Times New Roman" w:cs="Times New Roman"/>
          <w:color w:val="333333"/>
          <w:sz w:val="24"/>
          <w:szCs w:val="24"/>
          <w:shd w:val="clear" w:color="auto" w:fill="FFFFFF"/>
        </w:rPr>
        <w:t>likely</w:t>
      </w:r>
      <w:r w:rsidRPr="00D123C9">
        <w:rPr>
          <w:rFonts w:ascii="Times New Roman" w:hAnsi="Times New Roman" w:cs="Times New Roman"/>
          <w:color w:val="333333"/>
          <w:sz w:val="24"/>
          <w:szCs w:val="24"/>
          <w:shd w:val="clear" w:color="auto" w:fill="FFFFFF"/>
        </w:rPr>
        <w:t xml:space="preserve"> to sugge</w:t>
      </w:r>
      <w:r w:rsidR="00167482" w:rsidRPr="00D123C9">
        <w:rPr>
          <w:rFonts w:ascii="Times New Roman" w:hAnsi="Times New Roman" w:cs="Times New Roman"/>
          <w:color w:val="333333"/>
          <w:sz w:val="24"/>
          <w:szCs w:val="24"/>
          <w:shd w:val="clear" w:color="auto" w:fill="FFFFFF"/>
        </w:rPr>
        <w:t>st that the central nervous cells are affected by</w:t>
      </w:r>
      <w:r w:rsidRPr="00D123C9">
        <w:rPr>
          <w:rFonts w:ascii="Times New Roman" w:hAnsi="Times New Roman" w:cs="Times New Roman"/>
          <w:color w:val="333333"/>
          <w:sz w:val="24"/>
          <w:szCs w:val="24"/>
          <w:shd w:val="clear" w:color="auto" w:fill="FFFFFF"/>
        </w:rPr>
        <w:t xml:space="preserve"> SARS-COV-2</w:t>
      </w:r>
      <w:r w:rsidR="0007796D">
        <w:rPr>
          <w:rFonts w:ascii="Times New Roman" w:hAnsi="Times New Roman" w:cs="Times New Roman"/>
          <w:color w:val="333333"/>
          <w:sz w:val="24"/>
          <w:szCs w:val="24"/>
          <w:shd w:val="clear" w:color="auto" w:fill="FFFFFF"/>
        </w:rPr>
        <w:t xml:space="preserve">.while evidence lacks that </w:t>
      </w:r>
      <w:r w:rsidR="00167482" w:rsidRPr="00D123C9">
        <w:rPr>
          <w:rFonts w:ascii="Times New Roman" w:hAnsi="Times New Roman" w:cs="Times New Roman"/>
          <w:color w:val="333333"/>
          <w:sz w:val="24"/>
          <w:szCs w:val="24"/>
          <w:shd w:val="clear" w:color="auto" w:fill="FFFFFF"/>
        </w:rPr>
        <w:t xml:space="preserve">virus </w:t>
      </w:r>
      <w:r w:rsidR="004A5D48">
        <w:rPr>
          <w:rFonts w:ascii="Times New Roman" w:hAnsi="Times New Roman" w:cs="Times New Roman"/>
          <w:color w:val="333333"/>
          <w:sz w:val="24"/>
          <w:szCs w:val="24"/>
          <w:shd w:val="clear" w:color="auto" w:fill="FFFFFF"/>
        </w:rPr>
        <w:t xml:space="preserve">SARS </w:t>
      </w:r>
      <w:r w:rsidR="00167482" w:rsidRPr="00D123C9">
        <w:rPr>
          <w:rFonts w:ascii="Times New Roman" w:hAnsi="Times New Roman" w:cs="Times New Roman"/>
          <w:color w:val="333333"/>
          <w:sz w:val="24"/>
          <w:szCs w:val="24"/>
          <w:shd w:val="clear" w:color="auto" w:fill="FFFFFF"/>
        </w:rPr>
        <w:t>reaches the</w:t>
      </w:r>
      <w:r w:rsidR="004A5D48">
        <w:rPr>
          <w:rFonts w:ascii="Times New Roman" w:hAnsi="Times New Roman" w:cs="Times New Roman"/>
          <w:color w:val="333333"/>
          <w:sz w:val="24"/>
          <w:szCs w:val="24"/>
          <w:shd w:val="clear" w:color="auto" w:fill="FFFFFF"/>
        </w:rPr>
        <w:t xml:space="preserve"> human</w:t>
      </w:r>
      <w:r w:rsidR="00167482" w:rsidRPr="00D123C9">
        <w:rPr>
          <w:rFonts w:ascii="Times New Roman" w:hAnsi="Times New Roman" w:cs="Times New Roman"/>
          <w:color w:val="333333"/>
          <w:sz w:val="24"/>
          <w:szCs w:val="24"/>
          <w:shd w:val="clear" w:color="auto" w:fill="FFFFFF"/>
        </w:rPr>
        <w:t xml:space="preserve"> br</w:t>
      </w:r>
      <w:r w:rsidR="004A5D48">
        <w:rPr>
          <w:rFonts w:ascii="Times New Roman" w:hAnsi="Times New Roman" w:cs="Times New Roman"/>
          <w:color w:val="333333"/>
          <w:sz w:val="24"/>
          <w:szCs w:val="24"/>
          <w:shd w:val="clear" w:color="auto" w:fill="FFFFFF"/>
        </w:rPr>
        <w:t>ain, scientists per suing</w:t>
      </w:r>
      <w:r w:rsidR="00167482" w:rsidRPr="00D123C9">
        <w:rPr>
          <w:rFonts w:ascii="Times New Roman" w:hAnsi="Times New Roman" w:cs="Times New Roman"/>
          <w:color w:val="333333"/>
          <w:sz w:val="24"/>
          <w:szCs w:val="24"/>
          <w:shd w:val="clear" w:color="auto" w:fill="FFFFFF"/>
        </w:rPr>
        <w:t xml:space="preserve"> medicine in New York reveal that</w:t>
      </w:r>
      <w:r w:rsidR="004A5D48">
        <w:rPr>
          <w:rFonts w:ascii="Times New Roman" w:hAnsi="Times New Roman" w:cs="Times New Roman"/>
          <w:color w:val="333333"/>
          <w:sz w:val="24"/>
          <w:szCs w:val="24"/>
          <w:shd w:val="clear" w:color="auto" w:fill="FFFFFF"/>
        </w:rPr>
        <w:t>,</w:t>
      </w:r>
      <w:r w:rsidR="00167482" w:rsidRPr="00D123C9">
        <w:rPr>
          <w:rFonts w:ascii="Times New Roman" w:hAnsi="Times New Roman" w:cs="Times New Roman"/>
          <w:color w:val="333333"/>
          <w:sz w:val="24"/>
          <w:szCs w:val="24"/>
          <w:shd w:val="clear" w:color="auto" w:fill="FFFFFF"/>
        </w:rPr>
        <w:t xml:space="preserve"> the proteins that</w:t>
      </w:r>
      <w:r w:rsidR="004A5D48">
        <w:rPr>
          <w:rFonts w:ascii="Times New Roman" w:hAnsi="Times New Roman" w:cs="Times New Roman"/>
          <w:color w:val="333333"/>
          <w:sz w:val="24"/>
          <w:szCs w:val="24"/>
          <w:shd w:val="clear" w:color="auto" w:fill="FFFFFF"/>
        </w:rPr>
        <w:t xml:space="preserve"> virus</w:t>
      </w:r>
      <w:r w:rsidR="00167482" w:rsidRPr="00D123C9">
        <w:rPr>
          <w:rFonts w:ascii="Times New Roman" w:hAnsi="Times New Roman" w:cs="Times New Roman"/>
          <w:color w:val="333333"/>
          <w:sz w:val="24"/>
          <w:szCs w:val="24"/>
          <w:shd w:val="clear" w:color="auto" w:fill="FFFFFF"/>
        </w:rPr>
        <w:t xml:space="preserve"> SARS-COV-2 extrudes e</w:t>
      </w:r>
      <w:r w:rsidR="004A5D48">
        <w:rPr>
          <w:rFonts w:ascii="Times New Roman" w:hAnsi="Times New Roman" w:cs="Times New Roman"/>
          <w:color w:val="333333"/>
          <w:sz w:val="24"/>
          <w:szCs w:val="24"/>
          <w:shd w:val="clear" w:color="auto" w:fill="FFFFFF"/>
        </w:rPr>
        <w:t>nhance inflammatory responses of</w:t>
      </w:r>
      <w:r w:rsidR="00167482" w:rsidRPr="00D123C9">
        <w:rPr>
          <w:rFonts w:ascii="Times New Roman" w:hAnsi="Times New Roman" w:cs="Times New Roman"/>
          <w:color w:val="333333"/>
          <w:sz w:val="24"/>
          <w:szCs w:val="24"/>
          <w:shd w:val="clear" w:color="auto" w:fill="FFFFFF"/>
        </w:rPr>
        <w:t xml:space="preserve"> the cells of the endothelial that make up the </w:t>
      </w:r>
      <w:r w:rsidR="004A5D48">
        <w:rPr>
          <w:rFonts w:ascii="Times New Roman" w:hAnsi="Times New Roman" w:cs="Times New Roman"/>
          <w:color w:val="333333"/>
          <w:sz w:val="24"/>
          <w:szCs w:val="24"/>
          <w:shd w:val="clear" w:color="auto" w:fill="FFFFFF"/>
        </w:rPr>
        <w:t>barrier for blood-brain.</w:t>
      </w:r>
    </w:p>
    <w:p w:rsidR="002B21B0" w:rsidRPr="00D123C9" w:rsidRDefault="00DE7431" w:rsidP="00D123C9">
      <w:pPr>
        <w:spacing w:line="480" w:lineRule="auto"/>
        <w:ind w:firstLine="720"/>
        <w:rPr>
          <w:rFonts w:ascii="Times New Roman" w:hAnsi="Times New Roman" w:cs="Times New Roman"/>
          <w:color w:val="333333"/>
          <w:sz w:val="24"/>
          <w:szCs w:val="24"/>
          <w:shd w:val="clear" w:color="auto" w:fill="FFFFFF"/>
        </w:rPr>
      </w:pPr>
      <w:r w:rsidRPr="00D123C9">
        <w:rPr>
          <w:rFonts w:ascii="Times New Roman" w:hAnsi="Times New Roman" w:cs="Times New Roman"/>
          <w:color w:val="333333"/>
          <w:sz w:val="24"/>
          <w:szCs w:val="24"/>
          <w:shd w:val="clear" w:color="auto" w:fill="FFFFFF"/>
        </w:rPr>
        <w:lastRenderedPageBreak/>
        <w:t xml:space="preserve">According to the journal article, </w:t>
      </w:r>
      <w:r w:rsidRPr="00D123C9">
        <w:rPr>
          <w:rFonts w:ascii="Times New Roman" w:hAnsi="Times New Roman" w:cs="Times New Roman"/>
          <w:i/>
          <w:color w:val="333333"/>
          <w:sz w:val="24"/>
          <w:szCs w:val="24"/>
          <w:shd w:val="clear" w:color="auto" w:fill="FFFFFF"/>
        </w:rPr>
        <w:t xml:space="preserve">Neurobiology of disease, </w:t>
      </w:r>
      <w:r w:rsidRPr="00D123C9">
        <w:rPr>
          <w:rFonts w:ascii="Times New Roman" w:hAnsi="Times New Roman" w:cs="Times New Roman"/>
          <w:color w:val="333333"/>
          <w:sz w:val="24"/>
          <w:szCs w:val="24"/>
          <w:shd w:val="clear" w:color="auto" w:fill="FFFFFF"/>
        </w:rPr>
        <w:t>SAR-COV-2 protein spikes may lead the blood-brain barrier to weaken and become leaky, which may cause disruptions to the neural networks that are delicate within the brain. Previous studies contacted on the virus showed that the vi</w:t>
      </w:r>
      <w:r w:rsidRPr="00D123C9">
        <w:rPr>
          <w:rFonts w:ascii="Times New Roman" w:hAnsi="Times New Roman" w:cs="Times New Roman"/>
          <w:color w:val="333333"/>
          <w:sz w:val="24"/>
          <w:szCs w:val="24"/>
          <w:shd w:val="clear" w:color="auto" w:fill="FFFFFF"/>
        </w:rPr>
        <w:t xml:space="preserve">rus's cells by the </w:t>
      </w:r>
      <w:r w:rsidR="00C13E03" w:rsidRPr="00D123C9">
        <w:rPr>
          <w:rFonts w:ascii="Times New Roman" w:hAnsi="Times New Roman" w:cs="Times New Roman"/>
          <w:color w:val="333333"/>
          <w:sz w:val="24"/>
          <w:szCs w:val="24"/>
          <w:shd w:val="clear" w:color="auto" w:fill="FFFFFF"/>
        </w:rPr>
        <w:t>binding method using its spike proteins</w:t>
      </w:r>
      <w:r w:rsidR="00300F12" w:rsidRPr="00D123C9">
        <w:rPr>
          <w:rFonts w:ascii="Times New Roman" w:hAnsi="Times New Roman" w:cs="Times New Roman"/>
          <w:color w:val="333333"/>
          <w:sz w:val="24"/>
          <w:szCs w:val="24"/>
          <w:shd w:val="clear" w:color="auto" w:fill="FFFFFF"/>
        </w:rPr>
        <w:t xml:space="preserve"> </w:t>
      </w:r>
      <w:r w:rsidR="00300F12" w:rsidRPr="00D123C9">
        <w:rPr>
          <w:rFonts w:ascii="Times New Roman" w:hAnsi="Times New Roman" w:cs="Times New Roman"/>
          <w:color w:val="333333"/>
          <w:sz w:val="24"/>
          <w:szCs w:val="24"/>
          <w:shd w:val="clear" w:color="auto" w:fill="FFFFFF"/>
        </w:rPr>
        <w:t>(Ramirez, 2020)</w:t>
      </w:r>
      <w:r w:rsidR="00C13E03" w:rsidRPr="00D123C9">
        <w:rPr>
          <w:rFonts w:ascii="Times New Roman" w:hAnsi="Times New Roman" w:cs="Times New Roman"/>
          <w:color w:val="333333"/>
          <w:sz w:val="24"/>
          <w:szCs w:val="24"/>
          <w:shd w:val="clear" w:color="auto" w:fill="FFFFFF"/>
        </w:rPr>
        <w:t xml:space="preserve">. It attaches </w:t>
      </w:r>
      <w:r w:rsidR="00603628">
        <w:rPr>
          <w:rFonts w:ascii="Times New Roman" w:hAnsi="Times New Roman" w:cs="Times New Roman"/>
          <w:color w:val="333333"/>
          <w:sz w:val="24"/>
          <w:szCs w:val="24"/>
          <w:shd w:val="clear" w:color="auto" w:fill="FFFFFF"/>
        </w:rPr>
        <w:t>itself to the ACE</w:t>
      </w:r>
      <w:r w:rsidR="0007796D">
        <w:rPr>
          <w:rFonts w:ascii="Times New Roman" w:hAnsi="Times New Roman" w:cs="Times New Roman"/>
          <w:color w:val="333333"/>
          <w:sz w:val="24"/>
          <w:szCs w:val="24"/>
          <w:shd w:val="clear" w:color="auto" w:fill="FFFFFF"/>
        </w:rPr>
        <w:t xml:space="preserve"> </w:t>
      </w:r>
      <w:r w:rsidR="00603628">
        <w:rPr>
          <w:rFonts w:ascii="Times New Roman" w:hAnsi="Times New Roman" w:cs="Times New Roman"/>
          <w:color w:val="333333"/>
          <w:sz w:val="24"/>
          <w:szCs w:val="24"/>
          <w:shd w:val="clear" w:color="auto" w:fill="FFFFFF"/>
        </w:rPr>
        <w:t xml:space="preserve">2 </w:t>
      </w:r>
      <w:r w:rsidR="00603628" w:rsidRPr="00603628">
        <w:rPr>
          <w:rFonts w:ascii="Times New Roman" w:hAnsi="Times New Roman" w:cs="Times New Roman"/>
          <w:i/>
          <w:color w:val="333333"/>
          <w:sz w:val="24"/>
          <w:szCs w:val="24"/>
          <w:shd w:val="clear" w:color="auto" w:fill="FFFFFF"/>
        </w:rPr>
        <w:t>(Angiotensin converting enzyme 2</w:t>
      </w:r>
      <w:r w:rsidR="00C13E03" w:rsidRPr="00603628">
        <w:rPr>
          <w:rFonts w:ascii="Times New Roman" w:hAnsi="Times New Roman" w:cs="Times New Roman"/>
          <w:i/>
          <w:color w:val="333333"/>
          <w:sz w:val="24"/>
          <w:szCs w:val="24"/>
          <w:shd w:val="clear" w:color="auto" w:fill="FFFFFF"/>
        </w:rPr>
        <w:t>)</w:t>
      </w:r>
      <w:r w:rsidR="0007796D">
        <w:rPr>
          <w:rFonts w:ascii="Times New Roman" w:hAnsi="Times New Roman" w:cs="Times New Roman"/>
          <w:i/>
          <w:color w:val="333333"/>
          <w:sz w:val="24"/>
          <w:szCs w:val="24"/>
          <w:shd w:val="clear" w:color="auto" w:fill="FFFFFF"/>
        </w:rPr>
        <w:t xml:space="preserve"> </w:t>
      </w:r>
      <w:r w:rsidR="00603628">
        <w:rPr>
          <w:rFonts w:ascii="Times New Roman" w:hAnsi="Times New Roman" w:cs="Times New Roman"/>
          <w:color w:val="333333"/>
          <w:sz w:val="24"/>
          <w:szCs w:val="24"/>
          <w:shd w:val="clear" w:color="auto" w:fill="FFFFFF"/>
        </w:rPr>
        <w:t>found on the surface of the cell</w:t>
      </w:r>
      <w:r w:rsidR="00C13E03" w:rsidRPr="00D123C9">
        <w:rPr>
          <w:rFonts w:ascii="Times New Roman" w:hAnsi="Times New Roman" w:cs="Times New Roman"/>
          <w:color w:val="333333"/>
          <w:sz w:val="24"/>
          <w:szCs w:val="24"/>
          <w:shd w:val="clear" w:color="auto" w:fill="FFFFFF"/>
        </w:rPr>
        <w:t xml:space="preserve"> of the host. Professor Ramirez H. Servio explained that ACE</w:t>
      </w:r>
      <w:r w:rsidR="0007796D">
        <w:rPr>
          <w:rFonts w:ascii="Times New Roman" w:hAnsi="Times New Roman" w:cs="Times New Roman"/>
          <w:color w:val="333333"/>
          <w:sz w:val="24"/>
          <w:szCs w:val="24"/>
          <w:shd w:val="clear" w:color="auto" w:fill="FFFFFF"/>
        </w:rPr>
        <w:t xml:space="preserve"> 2 is found along the</w:t>
      </w:r>
      <w:r w:rsidR="00C13E03" w:rsidRPr="00D123C9">
        <w:rPr>
          <w:rFonts w:ascii="Times New Roman" w:hAnsi="Times New Roman" w:cs="Times New Roman"/>
          <w:color w:val="333333"/>
          <w:sz w:val="24"/>
          <w:szCs w:val="24"/>
          <w:shd w:val="clear" w:color="auto" w:fill="FFFFFF"/>
        </w:rPr>
        <w:t xml:space="preserve"> endoth</w:t>
      </w:r>
      <w:r w:rsidR="0007796D">
        <w:rPr>
          <w:rFonts w:ascii="Times New Roman" w:hAnsi="Times New Roman" w:cs="Times New Roman"/>
          <w:color w:val="333333"/>
          <w:sz w:val="24"/>
          <w:szCs w:val="24"/>
          <w:shd w:val="clear" w:color="auto" w:fill="FFFFFF"/>
        </w:rPr>
        <w:t>elial cells that form the vessels’ lining</w:t>
      </w:r>
      <w:r w:rsidR="00C13E03" w:rsidRPr="00D123C9">
        <w:rPr>
          <w:rFonts w:ascii="Times New Roman" w:hAnsi="Times New Roman" w:cs="Times New Roman"/>
          <w:color w:val="333333"/>
          <w:sz w:val="24"/>
          <w:szCs w:val="24"/>
          <w:shd w:val="clear" w:color="auto" w:fill="FFFFFF"/>
        </w:rPr>
        <w:t xml:space="preserve"> carrying </w:t>
      </w:r>
      <w:r w:rsidR="0007796D">
        <w:rPr>
          <w:rFonts w:ascii="Times New Roman" w:hAnsi="Times New Roman" w:cs="Times New Roman"/>
          <w:color w:val="333333"/>
          <w:sz w:val="24"/>
          <w:szCs w:val="24"/>
          <w:shd w:val="clear" w:color="auto" w:fill="FFFFFF"/>
        </w:rPr>
        <w:t>blood and has a significant part</w:t>
      </w:r>
      <w:r w:rsidR="00C13E03" w:rsidRPr="00D123C9">
        <w:rPr>
          <w:rFonts w:ascii="Times New Roman" w:hAnsi="Times New Roman" w:cs="Times New Roman"/>
          <w:color w:val="333333"/>
          <w:sz w:val="24"/>
          <w:szCs w:val="24"/>
          <w:shd w:val="clear" w:color="auto" w:fill="FFFFFF"/>
        </w:rPr>
        <w:t xml:space="preserve"> in </w:t>
      </w:r>
      <w:r w:rsidR="0007796D">
        <w:rPr>
          <w:rFonts w:ascii="Times New Roman" w:hAnsi="Times New Roman" w:cs="Times New Roman"/>
          <w:color w:val="333333"/>
          <w:sz w:val="24"/>
          <w:szCs w:val="24"/>
          <w:shd w:val="clear" w:color="auto" w:fill="FFFFFF"/>
        </w:rPr>
        <w:t xml:space="preserve">meditating various functions performed by </w:t>
      </w:r>
      <w:r w:rsidR="00C13E03" w:rsidRPr="00D123C9">
        <w:rPr>
          <w:rFonts w:ascii="Times New Roman" w:hAnsi="Times New Roman" w:cs="Times New Roman"/>
          <w:color w:val="333333"/>
          <w:sz w:val="24"/>
          <w:szCs w:val="24"/>
          <w:shd w:val="clear" w:color="auto" w:fill="FFFFFF"/>
        </w:rPr>
        <w:t xml:space="preserve">the </w:t>
      </w:r>
      <w:r w:rsidR="00D123C9" w:rsidRPr="00D123C9">
        <w:rPr>
          <w:rFonts w:ascii="Times New Roman" w:hAnsi="Times New Roman" w:cs="Times New Roman"/>
          <w:color w:val="333333"/>
          <w:sz w:val="24"/>
          <w:szCs w:val="24"/>
          <w:shd w:val="clear" w:color="auto" w:fill="FFFFFF"/>
        </w:rPr>
        <w:t>cardiovascular</w:t>
      </w:r>
      <w:r w:rsidR="00C13E03" w:rsidRPr="00D123C9">
        <w:rPr>
          <w:rFonts w:ascii="Times New Roman" w:hAnsi="Times New Roman" w:cs="Times New Roman"/>
          <w:color w:val="333333"/>
          <w:sz w:val="24"/>
          <w:szCs w:val="24"/>
          <w:shd w:val="clear" w:color="auto" w:fill="FFFFFF"/>
        </w:rPr>
        <w:t xml:space="preserve"> system.</w:t>
      </w:r>
    </w:p>
    <w:p w:rsidR="00167482" w:rsidRPr="00D123C9" w:rsidRDefault="00DE7431" w:rsidP="00D123C9">
      <w:pPr>
        <w:spacing w:line="480" w:lineRule="auto"/>
        <w:rPr>
          <w:rFonts w:ascii="Times New Roman" w:hAnsi="Times New Roman" w:cs="Times New Roman"/>
          <w:color w:val="333333"/>
          <w:sz w:val="24"/>
          <w:szCs w:val="24"/>
          <w:shd w:val="clear" w:color="auto" w:fill="FFFFFF"/>
        </w:rPr>
      </w:pPr>
      <w:r w:rsidRPr="00D123C9">
        <w:rPr>
          <w:rFonts w:ascii="Times New Roman" w:hAnsi="Times New Roman" w:cs="Times New Roman"/>
          <w:color w:val="333333"/>
          <w:sz w:val="24"/>
          <w:szCs w:val="24"/>
          <w:shd w:val="clear" w:color="auto" w:fill="FFFFFF"/>
        </w:rPr>
        <w:t xml:space="preserve"> </w:t>
      </w:r>
      <w:r w:rsidR="00DB37CD">
        <w:rPr>
          <w:rFonts w:ascii="Times New Roman" w:hAnsi="Times New Roman" w:cs="Times New Roman"/>
          <w:color w:val="333333"/>
          <w:sz w:val="24"/>
          <w:szCs w:val="24"/>
          <w:shd w:val="clear" w:color="auto" w:fill="FFFFFF"/>
        </w:rPr>
        <w:tab/>
      </w:r>
      <w:r w:rsidRPr="00D123C9">
        <w:rPr>
          <w:rFonts w:ascii="Times New Roman" w:hAnsi="Times New Roman" w:cs="Times New Roman"/>
          <w:color w:val="333333"/>
          <w:sz w:val="24"/>
          <w:szCs w:val="24"/>
          <w:shd w:val="clear" w:color="auto" w:fill="FFFFFF"/>
        </w:rPr>
        <w:t xml:space="preserve"> Ramirez argues that </w:t>
      </w:r>
      <w:r w:rsidR="00DB37CD">
        <w:rPr>
          <w:rFonts w:ascii="Times New Roman" w:hAnsi="Times New Roman" w:cs="Times New Roman"/>
          <w:color w:val="333333"/>
          <w:sz w:val="24"/>
          <w:szCs w:val="24"/>
          <w:shd w:val="clear" w:color="auto" w:fill="FFFFFF"/>
        </w:rPr>
        <w:t>since ACE2 was the specific binding spot</w:t>
      </w:r>
      <w:r w:rsidR="009A3DEB" w:rsidRPr="00D123C9">
        <w:rPr>
          <w:rFonts w:ascii="Times New Roman" w:hAnsi="Times New Roman" w:cs="Times New Roman"/>
          <w:color w:val="333333"/>
          <w:sz w:val="24"/>
          <w:szCs w:val="24"/>
          <w:shd w:val="clear" w:color="auto" w:fill="FFFFFF"/>
        </w:rPr>
        <w:t xml:space="preserve"> for the virus in the va</w:t>
      </w:r>
      <w:r w:rsidR="00DB37CD">
        <w:rPr>
          <w:rFonts w:ascii="Times New Roman" w:hAnsi="Times New Roman" w:cs="Times New Roman"/>
          <w:color w:val="333333"/>
          <w:sz w:val="24"/>
          <w:szCs w:val="24"/>
          <w:shd w:val="clear" w:color="auto" w:fill="FFFFFF"/>
        </w:rPr>
        <w:t>sculature of body organs and</w:t>
      </w:r>
      <w:r w:rsidR="009A3DEB" w:rsidRPr="00D123C9">
        <w:rPr>
          <w:rFonts w:ascii="Times New Roman" w:hAnsi="Times New Roman" w:cs="Times New Roman"/>
          <w:color w:val="333333"/>
          <w:sz w:val="24"/>
          <w:szCs w:val="24"/>
          <w:shd w:val="clear" w:color="auto" w:fill="FFFFFF"/>
        </w:rPr>
        <w:t xml:space="preserve"> lungs, all</w:t>
      </w:r>
      <w:r w:rsidR="00DB37CD">
        <w:rPr>
          <w:rFonts w:ascii="Times New Roman" w:hAnsi="Times New Roman" w:cs="Times New Roman"/>
          <w:color w:val="333333"/>
          <w:sz w:val="24"/>
          <w:szCs w:val="24"/>
          <w:shd w:val="clear" w:color="auto" w:fill="FFFFFF"/>
        </w:rPr>
        <w:t xml:space="preserve"> the</w:t>
      </w:r>
      <w:r w:rsidR="009A3DEB" w:rsidRPr="00D123C9">
        <w:rPr>
          <w:rFonts w:ascii="Times New Roman" w:hAnsi="Times New Roman" w:cs="Times New Roman"/>
          <w:color w:val="333333"/>
          <w:sz w:val="24"/>
          <w:szCs w:val="24"/>
          <w:shd w:val="clear" w:color="auto" w:fill="FFFFFF"/>
        </w:rPr>
        <w:t xml:space="preserve"> tissue</w:t>
      </w:r>
      <w:r w:rsidR="00DB37CD">
        <w:rPr>
          <w:rFonts w:ascii="Times New Roman" w:hAnsi="Times New Roman" w:cs="Times New Roman"/>
          <w:color w:val="333333"/>
          <w:sz w:val="24"/>
          <w:szCs w:val="24"/>
          <w:shd w:val="clear" w:color="auto" w:fill="FFFFFF"/>
        </w:rPr>
        <w:t>s that receive blood adjacent the</w:t>
      </w:r>
      <w:r w:rsidR="009A3DEB" w:rsidRPr="00D123C9">
        <w:rPr>
          <w:rFonts w:ascii="Times New Roman" w:hAnsi="Times New Roman" w:cs="Times New Roman"/>
          <w:color w:val="333333"/>
          <w:sz w:val="24"/>
          <w:szCs w:val="24"/>
          <w:shd w:val="clear" w:color="auto" w:fill="FFFFFF"/>
        </w:rPr>
        <w:t xml:space="preserve"> vasculature are at a very high risk being destroyed by the virus. According to Dr. Ramirez's report, his findings second that shed-spike proteins of the virus or instead of the virus</w:t>
      </w:r>
      <w:r w:rsidR="00603628">
        <w:rPr>
          <w:rFonts w:ascii="Times New Roman" w:hAnsi="Times New Roman" w:cs="Times New Roman"/>
          <w:color w:val="333333"/>
          <w:sz w:val="24"/>
          <w:szCs w:val="24"/>
          <w:shd w:val="clear" w:color="auto" w:fill="FFFFFF"/>
        </w:rPr>
        <w:t xml:space="preserve"> itself circulating in the body w</w:t>
      </w:r>
      <w:r w:rsidR="009A3DEB" w:rsidRPr="00D123C9">
        <w:rPr>
          <w:rFonts w:ascii="Times New Roman" w:hAnsi="Times New Roman" w:cs="Times New Roman"/>
          <w:color w:val="333333"/>
          <w:sz w:val="24"/>
          <w:szCs w:val="24"/>
          <w:shd w:val="clear" w:color="auto" w:fill="FFFFFF"/>
        </w:rPr>
        <w:t>ould lea</w:t>
      </w:r>
      <w:r w:rsidR="00603628">
        <w:rPr>
          <w:rFonts w:ascii="Times New Roman" w:hAnsi="Times New Roman" w:cs="Times New Roman"/>
          <w:color w:val="333333"/>
          <w:sz w:val="24"/>
          <w:szCs w:val="24"/>
          <w:shd w:val="clear" w:color="auto" w:fill="FFFFFF"/>
        </w:rPr>
        <w:t>d to damaging</w:t>
      </w:r>
      <w:r w:rsidR="009A3DEB" w:rsidRPr="00D123C9">
        <w:rPr>
          <w:rFonts w:ascii="Times New Roman" w:hAnsi="Times New Roman" w:cs="Times New Roman"/>
          <w:color w:val="333333"/>
          <w:sz w:val="24"/>
          <w:szCs w:val="24"/>
          <w:shd w:val="clear" w:color="auto" w:fill="FFFFFF"/>
        </w:rPr>
        <w:t xml:space="preserve"> of the barrier for blood to brain in significant</w:t>
      </w:r>
      <w:r w:rsidR="00603628">
        <w:rPr>
          <w:rFonts w:ascii="Times New Roman" w:hAnsi="Times New Roman" w:cs="Times New Roman"/>
          <w:color w:val="333333"/>
          <w:sz w:val="24"/>
          <w:szCs w:val="24"/>
          <w:shd w:val="clear" w:color="auto" w:fill="FFFFFF"/>
        </w:rPr>
        <w:t xml:space="preserve"> regions of the brain</w:t>
      </w:r>
      <w:r w:rsidR="00300F12" w:rsidRPr="00D123C9">
        <w:rPr>
          <w:rFonts w:ascii="Times New Roman" w:hAnsi="Times New Roman" w:cs="Times New Roman"/>
          <w:color w:val="333333"/>
          <w:sz w:val="24"/>
          <w:szCs w:val="24"/>
          <w:shd w:val="clear" w:color="auto" w:fill="FFFFFF"/>
        </w:rPr>
        <w:t xml:space="preserve"> (</w:t>
      </w:r>
      <w:r w:rsidR="00300F12" w:rsidRPr="00D123C9">
        <w:rPr>
          <w:rFonts w:ascii="Times New Roman" w:hAnsi="Times New Roman" w:cs="Times New Roman"/>
          <w:color w:val="333333"/>
          <w:sz w:val="24"/>
          <w:szCs w:val="24"/>
          <w:shd w:val="clear" w:color="auto" w:fill="FFFFFF"/>
        </w:rPr>
        <w:t>Ramirez</w:t>
      </w:r>
      <w:r w:rsidR="00300F12" w:rsidRPr="00D123C9">
        <w:rPr>
          <w:rFonts w:ascii="Times New Roman" w:hAnsi="Times New Roman" w:cs="Times New Roman"/>
          <w:color w:val="333333"/>
          <w:sz w:val="24"/>
          <w:szCs w:val="24"/>
          <w:shd w:val="clear" w:color="auto" w:fill="FFFFFF"/>
        </w:rPr>
        <w:t>, 2020)</w:t>
      </w:r>
      <w:r w:rsidR="009A3DEB" w:rsidRPr="00D123C9">
        <w:rPr>
          <w:rFonts w:ascii="Times New Roman" w:hAnsi="Times New Roman" w:cs="Times New Roman"/>
          <w:color w:val="333333"/>
          <w:sz w:val="24"/>
          <w:szCs w:val="24"/>
          <w:shd w:val="clear" w:color="auto" w:fill="FFFFFF"/>
        </w:rPr>
        <w:t>.</w:t>
      </w:r>
      <w:r w:rsidR="00654202" w:rsidRPr="00D123C9">
        <w:rPr>
          <w:rFonts w:ascii="Times New Roman" w:hAnsi="Times New Roman" w:cs="Times New Roman"/>
          <w:color w:val="333333"/>
          <w:sz w:val="24"/>
          <w:szCs w:val="24"/>
          <w:shd w:val="clear" w:color="auto" w:fill="FFFFFF"/>
        </w:rPr>
        <w:t xml:space="preserve"> A</w:t>
      </w:r>
      <w:r w:rsidR="00603628">
        <w:rPr>
          <w:rFonts w:ascii="Times New Roman" w:hAnsi="Times New Roman" w:cs="Times New Roman"/>
          <w:color w:val="333333"/>
          <w:sz w:val="24"/>
          <w:szCs w:val="24"/>
          <w:shd w:val="clear" w:color="auto" w:fill="FFFFFF"/>
        </w:rPr>
        <w:t>ny a</w:t>
      </w:r>
      <w:r w:rsidR="00654202" w:rsidRPr="00D123C9">
        <w:rPr>
          <w:rFonts w:ascii="Times New Roman" w:hAnsi="Times New Roman" w:cs="Times New Roman"/>
          <w:color w:val="333333"/>
          <w:sz w:val="24"/>
          <w:szCs w:val="24"/>
          <w:shd w:val="clear" w:color="auto" w:fill="FFFFFF"/>
        </w:rPr>
        <w:t>ltered functions of the blood-brain border, whose role is to keep away any harmful agents from the mind, would immensely raise the possibility of neuro-invasion, offering a logical explanation for the neurological symptoms displayed by those individuals infected by covid 19. Based on the o</w:t>
      </w:r>
      <w:r w:rsidR="00603628">
        <w:rPr>
          <w:rFonts w:ascii="Times New Roman" w:hAnsi="Times New Roman" w:cs="Times New Roman"/>
          <w:color w:val="333333"/>
          <w:sz w:val="24"/>
          <w:szCs w:val="24"/>
          <w:shd w:val="clear" w:color="auto" w:fill="FFFFFF"/>
        </w:rPr>
        <w:t>bservations of ACE2's manifestation</w:t>
      </w:r>
      <w:r w:rsidR="00654202" w:rsidRPr="00D123C9">
        <w:rPr>
          <w:rFonts w:ascii="Times New Roman" w:hAnsi="Times New Roman" w:cs="Times New Roman"/>
          <w:color w:val="333333"/>
          <w:sz w:val="24"/>
          <w:szCs w:val="24"/>
          <w:shd w:val="clear" w:color="auto" w:fill="FFFFFF"/>
        </w:rPr>
        <w:t xml:space="preserve"> in the human brain</w:t>
      </w:r>
      <w:r w:rsidR="00603628">
        <w:rPr>
          <w:rFonts w:ascii="Times New Roman" w:hAnsi="Times New Roman" w:cs="Times New Roman"/>
          <w:color w:val="333333"/>
          <w:sz w:val="24"/>
          <w:szCs w:val="24"/>
          <w:shd w:val="clear" w:color="auto" w:fill="FFFFFF"/>
        </w:rPr>
        <w:t>s, the resulting</w:t>
      </w:r>
      <w:r w:rsidR="00654202" w:rsidRPr="00D123C9">
        <w:rPr>
          <w:rFonts w:ascii="Times New Roman" w:hAnsi="Times New Roman" w:cs="Times New Roman"/>
          <w:color w:val="333333"/>
          <w:sz w:val="24"/>
          <w:szCs w:val="24"/>
          <w:shd w:val="clear" w:color="auto" w:fill="FFFFFF"/>
        </w:rPr>
        <w:t xml:space="preserve"> neurological </w:t>
      </w:r>
      <w:r w:rsidR="007E775B" w:rsidRPr="00D123C9">
        <w:rPr>
          <w:rFonts w:ascii="Times New Roman" w:hAnsi="Times New Roman" w:cs="Times New Roman"/>
          <w:color w:val="333333"/>
          <w:sz w:val="24"/>
          <w:szCs w:val="24"/>
          <w:shd w:val="clear" w:color="auto" w:fill="FFFFFF"/>
        </w:rPr>
        <w:t>injury could be severe i</w:t>
      </w:r>
      <w:r w:rsidR="00603628">
        <w:rPr>
          <w:rFonts w:ascii="Times New Roman" w:hAnsi="Times New Roman" w:cs="Times New Roman"/>
          <w:color w:val="333333"/>
          <w:sz w:val="24"/>
          <w:szCs w:val="24"/>
          <w:shd w:val="clear" w:color="auto" w:fill="FFFFFF"/>
        </w:rPr>
        <w:t xml:space="preserve">n coronavirus patients with already </w:t>
      </w:r>
      <w:r w:rsidR="007E775B" w:rsidRPr="00D123C9">
        <w:rPr>
          <w:rFonts w:ascii="Times New Roman" w:hAnsi="Times New Roman" w:cs="Times New Roman"/>
          <w:color w:val="333333"/>
          <w:sz w:val="24"/>
          <w:szCs w:val="24"/>
          <w:shd w:val="clear" w:color="auto" w:fill="FFFFFF"/>
        </w:rPr>
        <w:t>existing medical conditions. Harm has already been done to the vasculature. What remains a mystery to the health sector is whether the virus can penetrate the glial and neurons cells found beyond the barrier.</w:t>
      </w:r>
    </w:p>
    <w:p w:rsidR="002B21B0" w:rsidRPr="00D123C9" w:rsidRDefault="00DE7431" w:rsidP="00D123C9">
      <w:pPr>
        <w:shd w:val="clear" w:color="auto" w:fill="FFFFFF"/>
        <w:spacing w:after="0" w:line="480" w:lineRule="auto"/>
        <w:rPr>
          <w:rFonts w:ascii="Times New Roman" w:eastAsia="Times New Roman" w:hAnsi="Times New Roman" w:cs="Times New Roman"/>
          <w:color w:val="333333"/>
          <w:sz w:val="24"/>
          <w:szCs w:val="24"/>
        </w:rPr>
      </w:pPr>
      <w:r w:rsidRPr="00D123C9">
        <w:rPr>
          <w:rFonts w:ascii="Times New Roman" w:eastAsia="Times New Roman" w:hAnsi="Times New Roman" w:cs="Times New Roman"/>
          <w:color w:val="333333"/>
          <w:sz w:val="24"/>
          <w:szCs w:val="24"/>
        </w:rPr>
        <w:lastRenderedPageBreak/>
        <w:t>(</w:t>
      </w:r>
      <w:r w:rsidR="00603628" w:rsidRPr="00603628">
        <w:rPr>
          <w:rFonts w:ascii="Times New Roman" w:eastAsia="Times New Roman" w:hAnsi="Times New Roman" w:cs="Times New Roman"/>
          <w:i/>
          <w:color w:val="333333"/>
          <w:sz w:val="24"/>
          <w:szCs w:val="24"/>
        </w:rPr>
        <w:t xml:space="preserve">The </w:t>
      </w:r>
      <w:r w:rsidRPr="00603628">
        <w:rPr>
          <w:rFonts w:ascii="Times New Roman" w:eastAsia="Times New Roman" w:hAnsi="Times New Roman" w:cs="Times New Roman"/>
          <w:i/>
          <w:color w:val="333333"/>
          <w:sz w:val="24"/>
          <w:szCs w:val="24"/>
        </w:rPr>
        <w:t>Temple University</w:t>
      </w:r>
      <w:r w:rsidR="00603628" w:rsidRPr="00603628">
        <w:rPr>
          <w:rFonts w:ascii="Times New Roman" w:eastAsia="Times New Roman" w:hAnsi="Times New Roman" w:cs="Times New Roman"/>
          <w:i/>
          <w:color w:val="333333"/>
          <w:sz w:val="24"/>
          <w:szCs w:val="24"/>
        </w:rPr>
        <w:t xml:space="preserve"> of</w:t>
      </w:r>
      <w:r w:rsidRPr="00603628">
        <w:rPr>
          <w:rFonts w:ascii="Times New Roman" w:eastAsia="Times New Roman" w:hAnsi="Times New Roman" w:cs="Times New Roman"/>
          <w:i/>
          <w:color w:val="333333"/>
          <w:sz w:val="24"/>
          <w:szCs w:val="24"/>
        </w:rPr>
        <w:t xml:space="preserve"> Health System. (</w:t>
      </w:r>
      <w:r w:rsidR="00603628" w:rsidRPr="00603628">
        <w:rPr>
          <w:rFonts w:ascii="Times New Roman" w:eastAsia="Times New Roman" w:hAnsi="Times New Roman" w:cs="Times New Roman"/>
          <w:i/>
          <w:color w:val="333333"/>
          <w:sz w:val="24"/>
          <w:szCs w:val="24"/>
        </w:rPr>
        <w:t>29, October 2020). SARS-CO</w:t>
      </w:r>
      <w:r w:rsidRPr="00603628">
        <w:rPr>
          <w:rFonts w:ascii="Times New Roman" w:eastAsia="Times New Roman" w:hAnsi="Times New Roman" w:cs="Times New Roman"/>
          <w:i/>
          <w:color w:val="333333"/>
          <w:sz w:val="24"/>
          <w:szCs w:val="24"/>
        </w:rPr>
        <w:t>V-2 spike proteins</w:t>
      </w:r>
      <w:r w:rsidR="00603628" w:rsidRPr="00603628">
        <w:rPr>
          <w:rFonts w:ascii="Times New Roman" w:eastAsia="Times New Roman" w:hAnsi="Times New Roman" w:cs="Times New Roman"/>
          <w:i/>
          <w:color w:val="333333"/>
          <w:sz w:val="24"/>
          <w:szCs w:val="24"/>
        </w:rPr>
        <w:t xml:space="preserve"> disrupt the blood-brain obstacle</w:t>
      </w:r>
      <w:r w:rsidRPr="00603628">
        <w:rPr>
          <w:rFonts w:ascii="Times New Roman" w:eastAsia="Times New Roman" w:hAnsi="Times New Roman" w:cs="Times New Roman"/>
          <w:i/>
          <w:color w:val="333333"/>
          <w:sz w:val="24"/>
          <w:szCs w:val="24"/>
        </w:rPr>
        <w:t xml:space="preserve">, and new research shows: Potentially raising the risk of neurological damage in COVID-19 patients. </w:t>
      </w:r>
      <w:r w:rsidRPr="00603628">
        <w:rPr>
          <w:rFonts w:ascii="Times New Roman" w:eastAsia="Times New Roman" w:hAnsi="Times New Roman" w:cs="Times New Roman"/>
          <w:i/>
          <w:iCs/>
          <w:color w:val="333333"/>
          <w:sz w:val="24"/>
          <w:szCs w:val="24"/>
        </w:rPr>
        <w:t>Science</w:t>
      </w:r>
      <w:r w:rsidRPr="00603628">
        <w:rPr>
          <w:rFonts w:ascii="Times New Roman" w:eastAsia="Times New Roman" w:hAnsi="Times New Roman" w:cs="Times New Roman"/>
          <w:i/>
          <w:iCs/>
          <w:color w:val="333333"/>
          <w:sz w:val="24"/>
          <w:szCs w:val="24"/>
        </w:rPr>
        <w:t xml:space="preserve"> </w:t>
      </w:r>
      <w:r w:rsidRPr="00603628">
        <w:rPr>
          <w:rFonts w:ascii="Times New Roman" w:eastAsia="Times New Roman" w:hAnsi="Times New Roman" w:cs="Times New Roman"/>
          <w:i/>
          <w:iCs/>
          <w:color w:val="333333"/>
          <w:sz w:val="24"/>
          <w:szCs w:val="24"/>
        </w:rPr>
        <w:t>Daily</w:t>
      </w:r>
      <w:r w:rsidRPr="00603628">
        <w:rPr>
          <w:rFonts w:ascii="Times New Roman" w:eastAsia="Times New Roman" w:hAnsi="Times New Roman" w:cs="Times New Roman"/>
          <w:i/>
          <w:color w:val="333333"/>
          <w:sz w:val="24"/>
          <w:szCs w:val="24"/>
        </w:rPr>
        <w:t>. Retrieved November 9, 2020, fro</w:t>
      </w:r>
      <w:r w:rsidRPr="00603628">
        <w:rPr>
          <w:rFonts w:ascii="Times New Roman" w:eastAsia="Times New Roman" w:hAnsi="Times New Roman" w:cs="Times New Roman"/>
          <w:i/>
          <w:color w:val="333333"/>
          <w:sz w:val="24"/>
          <w:szCs w:val="24"/>
        </w:rPr>
        <w:t xml:space="preserve">m </w:t>
      </w:r>
      <w:hyperlink r:id="rId8" w:history="1">
        <w:r w:rsidRPr="00603628">
          <w:rPr>
            <w:rStyle w:val="Hyperlink"/>
            <w:rFonts w:ascii="Times New Roman" w:eastAsia="Times New Roman" w:hAnsi="Times New Roman" w:cs="Times New Roman"/>
            <w:i/>
            <w:sz w:val="24"/>
            <w:szCs w:val="24"/>
          </w:rPr>
          <w:t>www.sciencedaily.com/releases/2020/10/201029141941.htm</w:t>
        </w:r>
      </w:hyperlink>
      <w:r w:rsidRPr="00D123C9">
        <w:rPr>
          <w:rFonts w:ascii="Times New Roman" w:eastAsia="Times New Roman" w:hAnsi="Times New Roman" w:cs="Times New Roman"/>
          <w:color w:val="333333"/>
          <w:sz w:val="24"/>
          <w:szCs w:val="24"/>
        </w:rPr>
        <w:t>)</w:t>
      </w:r>
    </w:p>
    <w:p w:rsidR="002B21B0" w:rsidRPr="00D123C9" w:rsidRDefault="00DE7431" w:rsidP="00D123C9">
      <w:pPr>
        <w:spacing w:line="480" w:lineRule="auto"/>
        <w:rPr>
          <w:rFonts w:ascii="Times New Roman" w:hAnsi="Times New Roman" w:cs="Times New Roman"/>
          <w:b/>
          <w:sz w:val="24"/>
          <w:szCs w:val="24"/>
        </w:rPr>
      </w:pPr>
      <w:r w:rsidRPr="00D123C9">
        <w:rPr>
          <w:rFonts w:ascii="Times New Roman" w:hAnsi="Times New Roman" w:cs="Times New Roman"/>
          <w:b/>
          <w:sz w:val="24"/>
          <w:szCs w:val="24"/>
        </w:rPr>
        <w:t>Stress and decision making</w:t>
      </w:r>
    </w:p>
    <w:p w:rsidR="00DA6E9B" w:rsidRPr="00D123C9" w:rsidRDefault="00F67CF3" w:rsidP="00D123C9">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making choices that demand looking at</w:t>
      </w:r>
      <w:r w:rsidR="00DE7431" w:rsidRPr="00D123C9">
        <w:rPr>
          <w:rFonts w:ascii="Times New Roman" w:hAnsi="Times New Roman" w:cs="Times New Roman"/>
          <w:sz w:val="24"/>
          <w:szCs w:val="24"/>
        </w:rPr>
        <w:t xml:space="preserve"> the cons and pros of two choices, neuroscientist</w:t>
      </w:r>
      <w:r w:rsidR="00DE7431" w:rsidRPr="00D123C9">
        <w:rPr>
          <w:rFonts w:ascii="Times New Roman" w:hAnsi="Times New Roman" w:cs="Times New Roman"/>
          <w:sz w:val="24"/>
          <w:szCs w:val="24"/>
        </w:rPr>
        <w:t>s have discovered that chronic stress may drastically influence hippy decisions. In a study conducted on mice and rats, sc</w:t>
      </w:r>
      <w:r>
        <w:rPr>
          <w:rFonts w:ascii="Times New Roman" w:hAnsi="Times New Roman" w:cs="Times New Roman"/>
          <w:sz w:val="24"/>
          <w:szCs w:val="24"/>
        </w:rPr>
        <w:t>ientists concluded that</w:t>
      </w:r>
      <w:r w:rsidR="00DE7431" w:rsidRPr="00D123C9">
        <w:rPr>
          <w:rFonts w:ascii="Times New Roman" w:hAnsi="Times New Roman" w:cs="Times New Roman"/>
          <w:sz w:val="24"/>
          <w:szCs w:val="24"/>
        </w:rPr>
        <w:t xml:space="preserve"> animals</w:t>
      </w:r>
      <w:r>
        <w:rPr>
          <w:rFonts w:ascii="Times New Roman" w:hAnsi="Times New Roman" w:cs="Times New Roman"/>
          <w:sz w:val="24"/>
          <w:szCs w:val="24"/>
        </w:rPr>
        <w:t xml:space="preserve"> under stress were more likely to go for</w:t>
      </w:r>
      <w:r w:rsidR="00DE7431" w:rsidRPr="00D123C9">
        <w:rPr>
          <w:rFonts w:ascii="Times New Roman" w:hAnsi="Times New Roman" w:cs="Times New Roman"/>
          <w:sz w:val="24"/>
          <w:szCs w:val="24"/>
        </w:rPr>
        <w:t xml:space="preserve"> high-payoff, high-risk options. It also came to their attention th</w:t>
      </w:r>
      <w:r w:rsidR="00DE7431" w:rsidRPr="00D123C9">
        <w:rPr>
          <w:rFonts w:ascii="Times New Roman" w:hAnsi="Times New Roman" w:cs="Times New Roman"/>
          <w:sz w:val="24"/>
          <w:szCs w:val="24"/>
        </w:rPr>
        <w:t>at damages may also influence abnormal decision making on a particular brain circuit. The researcher's also discovered that they could restore an animal's e</w:t>
      </w:r>
      <w:r w:rsidR="00DB37CD">
        <w:rPr>
          <w:rFonts w:ascii="Times New Roman" w:hAnsi="Times New Roman" w:cs="Times New Roman"/>
          <w:sz w:val="24"/>
          <w:szCs w:val="24"/>
        </w:rPr>
        <w:t>xpected behavior by altering</w:t>
      </w:r>
      <w:r w:rsidR="00DE7431" w:rsidRPr="00D123C9">
        <w:rPr>
          <w:rFonts w:ascii="Times New Roman" w:hAnsi="Times New Roman" w:cs="Times New Roman"/>
          <w:sz w:val="24"/>
          <w:szCs w:val="24"/>
        </w:rPr>
        <w:t xml:space="preserve"> this circuit</w:t>
      </w:r>
      <w:r w:rsidR="00300F12" w:rsidRPr="00D123C9">
        <w:rPr>
          <w:rFonts w:ascii="Times New Roman" w:hAnsi="Times New Roman" w:cs="Times New Roman"/>
          <w:sz w:val="24"/>
          <w:szCs w:val="24"/>
        </w:rPr>
        <w:t xml:space="preserve"> (Gabriel, 2020)</w:t>
      </w:r>
      <w:r w:rsidR="00DB37CD">
        <w:rPr>
          <w:rFonts w:ascii="Times New Roman" w:hAnsi="Times New Roman" w:cs="Times New Roman"/>
          <w:sz w:val="24"/>
          <w:szCs w:val="24"/>
        </w:rPr>
        <w:t>. If a circuit-turning process</w:t>
      </w:r>
      <w:r w:rsidR="00DE7431" w:rsidRPr="00D123C9">
        <w:rPr>
          <w:rFonts w:ascii="Times New Roman" w:hAnsi="Times New Roman" w:cs="Times New Roman"/>
          <w:sz w:val="24"/>
          <w:szCs w:val="24"/>
        </w:rPr>
        <w:t xml:space="preserve"> could be developed in hum</w:t>
      </w:r>
      <w:r w:rsidR="00DE7431" w:rsidRPr="00D123C9">
        <w:rPr>
          <w:rFonts w:ascii="Times New Roman" w:hAnsi="Times New Roman" w:cs="Times New Roman"/>
          <w:sz w:val="24"/>
          <w:szCs w:val="24"/>
        </w:rPr>
        <w:t xml:space="preserve">ans, then patients with disorders like anxiety, addiction, depression, which leads to poor decision-making, would be restored to normal behavior. </w:t>
      </w:r>
    </w:p>
    <w:p w:rsidR="00B31DCE" w:rsidRPr="00D123C9" w:rsidRDefault="00DE7431" w:rsidP="00D123C9">
      <w:pPr>
        <w:spacing w:line="480" w:lineRule="auto"/>
        <w:rPr>
          <w:rFonts w:ascii="Times New Roman" w:hAnsi="Times New Roman" w:cs="Times New Roman"/>
          <w:sz w:val="24"/>
          <w:szCs w:val="24"/>
        </w:rPr>
      </w:pPr>
      <w:r w:rsidRPr="00D123C9">
        <w:rPr>
          <w:rFonts w:ascii="Times New Roman" w:hAnsi="Times New Roman" w:cs="Times New Roman"/>
          <w:sz w:val="24"/>
          <w:szCs w:val="24"/>
        </w:rPr>
        <w:t xml:space="preserve"> </w:t>
      </w:r>
      <w:r w:rsidR="00D123C9" w:rsidRPr="00D123C9">
        <w:rPr>
          <w:rFonts w:ascii="Times New Roman" w:hAnsi="Times New Roman" w:cs="Times New Roman"/>
          <w:sz w:val="24"/>
          <w:szCs w:val="24"/>
        </w:rPr>
        <w:tab/>
      </w:r>
      <w:r w:rsidR="00DA6E9B" w:rsidRPr="00D123C9">
        <w:rPr>
          <w:rFonts w:ascii="Times New Roman" w:hAnsi="Times New Roman" w:cs="Times New Roman"/>
          <w:sz w:val="24"/>
          <w:szCs w:val="24"/>
        </w:rPr>
        <w:t xml:space="preserve"> According to the Massachusetts Institute of technology</w:t>
      </w:r>
      <w:r w:rsidR="00C67F6E" w:rsidRPr="00D123C9">
        <w:rPr>
          <w:rFonts w:ascii="Times New Roman" w:hAnsi="Times New Roman" w:cs="Times New Roman"/>
          <w:sz w:val="24"/>
          <w:szCs w:val="24"/>
        </w:rPr>
        <w:t xml:space="preserve"> article</w:t>
      </w:r>
      <w:r w:rsidR="00DA6E9B" w:rsidRPr="00D123C9">
        <w:rPr>
          <w:rFonts w:ascii="Times New Roman" w:hAnsi="Times New Roman" w:cs="Times New Roman"/>
          <w:sz w:val="24"/>
          <w:szCs w:val="24"/>
        </w:rPr>
        <w:t>, decision making has never been easier, especially</w:t>
      </w:r>
      <w:r w:rsidR="00F67CF3">
        <w:rPr>
          <w:rFonts w:ascii="Times New Roman" w:hAnsi="Times New Roman" w:cs="Times New Roman"/>
          <w:sz w:val="24"/>
          <w:szCs w:val="24"/>
        </w:rPr>
        <w:t xml:space="preserve"> when you have to choose from</w:t>
      </w:r>
      <w:r w:rsidR="00DA6E9B" w:rsidRPr="00D123C9">
        <w:rPr>
          <w:rFonts w:ascii="Times New Roman" w:hAnsi="Times New Roman" w:cs="Times New Roman"/>
          <w:sz w:val="24"/>
          <w:szCs w:val="24"/>
        </w:rPr>
        <w:t xml:space="preserve"> two </w:t>
      </w:r>
      <w:r w:rsidR="00F67CF3">
        <w:rPr>
          <w:rFonts w:ascii="Times New Roman" w:hAnsi="Times New Roman" w:cs="Times New Roman"/>
          <w:sz w:val="24"/>
          <w:szCs w:val="24"/>
        </w:rPr>
        <w:t>choices that have</w:t>
      </w:r>
      <w:r w:rsidR="00AF5ABE" w:rsidRPr="00D123C9">
        <w:rPr>
          <w:rFonts w:ascii="Times New Roman" w:hAnsi="Times New Roman" w:cs="Times New Roman"/>
          <w:sz w:val="24"/>
          <w:szCs w:val="24"/>
        </w:rPr>
        <w:t xml:space="preserve"> negative and positiv</w:t>
      </w:r>
      <w:r w:rsidR="00F67CF3">
        <w:rPr>
          <w:rFonts w:ascii="Times New Roman" w:hAnsi="Times New Roman" w:cs="Times New Roman"/>
          <w:sz w:val="24"/>
          <w:szCs w:val="24"/>
        </w:rPr>
        <w:t>e elements, for example choosing</w:t>
      </w:r>
      <w:r w:rsidR="00AF5ABE" w:rsidRPr="00D123C9">
        <w:rPr>
          <w:rFonts w:ascii="Times New Roman" w:hAnsi="Times New Roman" w:cs="Times New Roman"/>
          <w:sz w:val="24"/>
          <w:szCs w:val="24"/>
        </w:rPr>
        <w:t xml:space="preserve"> between a high-salary job but extended working hours and an appointment with a low salary that gives room for more leisure and recreational time.</w:t>
      </w:r>
    </w:p>
    <w:p w:rsidR="00AF5ABE" w:rsidRPr="00D123C9" w:rsidRDefault="00DE7431" w:rsidP="00D123C9">
      <w:pPr>
        <w:spacing w:line="480" w:lineRule="auto"/>
        <w:ind w:firstLine="720"/>
        <w:rPr>
          <w:rFonts w:ascii="Times New Roman" w:hAnsi="Times New Roman" w:cs="Times New Roman"/>
          <w:sz w:val="24"/>
          <w:szCs w:val="24"/>
        </w:rPr>
      </w:pPr>
      <w:r w:rsidRPr="00D123C9">
        <w:rPr>
          <w:rFonts w:ascii="Times New Roman" w:hAnsi="Times New Roman" w:cs="Times New Roman"/>
          <w:sz w:val="24"/>
          <w:szCs w:val="24"/>
        </w:rPr>
        <w:t>Gabriel Ann, a professor at MIT, says that as they conducted th</w:t>
      </w:r>
      <w:r w:rsidR="001E20E4">
        <w:rPr>
          <w:rFonts w:ascii="Times New Roman" w:hAnsi="Times New Roman" w:cs="Times New Roman"/>
          <w:sz w:val="24"/>
          <w:szCs w:val="24"/>
        </w:rPr>
        <w:t xml:space="preserve">eir research, they discovered </w:t>
      </w:r>
      <w:r w:rsidRPr="00D123C9">
        <w:rPr>
          <w:rFonts w:ascii="Times New Roman" w:hAnsi="Times New Roman" w:cs="Times New Roman"/>
          <w:sz w:val="24"/>
          <w:szCs w:val="24"/>
        </w:rPr>
        <w:t>microcircuit</w:t>
      </w:r>
      <w:r w:rsidR="001E20E4">
        <w:rPr>
          <w:rFonts w:ascii="Times New Roman" w:hAnsi="Times New Roman" w:cs="Times New Roman"/>
          <w:sz w:val="24"/>
          <w:szCs w:val="24"/>
        </w:rPr>
        <w:t>s</w:t>
      </w:r>
      <w:r w:rsidRPr="00D123C9">
        <w:rPr>
          <w:rFonts w:ascii="Times New Roman" w:hAnsi="Times New Roman" w:cs="Times New Roman"/>
          <w:sz w:val="24"/>
          <w:szCs w:val="24"/>
        </w:rPr>
        <w:t xml:space="preserve"> of neurons just ar</w:t>
      </w:r>
      <w:r w:rsidR="001E20E4">
        <w:rPr>
          <w:rFonts w:ascii="Times New Roman" w:hAnsi="Times New Roman" w:cs="Times New Roman"/>
          <w:sz w:val="24"/>
          <w:szCs w:val="24"/>
        </w:rPr>
        <w:t>ound the striatum are that can</w:t>
      </w:r>
      <w:r w:rsidRPr="00D123C9">
        <w:rPr>
          <w:rFonts w:ascii="Times New Roman" w:hAnsi="Times New Roman" w:cs="Times New Roman"/>
          <w:sz w:val="24"/>
          <w:szCs w:val="24"/>
        </w:rPr>
        <w:t xml:space="preserve"> be manipulated to reserve the </w:t>
      </w:r>
      <w:r w:rsidR="001E20E4">
        <w:rPr>
          <w:rFonts w:ascii="Times New Roman" w:hAnsi="Times New Roman" w:cs="Times New Roman"/>
          <w:sz w:val="24"/>
          <w:szCs w:val="24"/>
        </w:rPr>
        <w:t>effects of stress which</w:t>
      </w:r>
      <w:r w:rsidRPr="00D123C9">
        <w:rPr>
          <w:rFonts w:ascii="Times New Roman" w:hAnsi="Times New Roman" w:cs="Times New Roman"/>
          <w:sz w:val="24"/>
          <w:szCs w:val="24"/>
        </w:rPr>
        <w:t xml:space="preserve"> influence decision making</w:t>
      </w:r>
      <w:r w:rsidR="00D123C9" w:rsidRPr="00D123C9">
        <w:rPr>
          <w:rFonts w:ascii="Times New Roman" w:hAnsi="Times New Roman" w:cs="Times New Roman"/>
          <w:sz w:val="24"/>
          <w:szCs w:val="24"/>
        </w:rPr>
        <w:t xml:space="preserve"> </w:t>
      </w:r>
      <w:r w:rsidR="00D123C9" w:rsidRPr="00D123C9">
        <w:rPr>
          <w:rFonts w:ascii="Times New Roman" w:hAnsi="Times New Roman" w:cs="Times New Roman"/>
          <w:sz w:val="24"/>
          <w:szCs w:val="24"/>
        </w:rPr>
        <w:t>(Gabriel, 2020)</w:t>
      </w:r>
      <w:r w:rsidRPr="00D123C9">
        <w:rPr>
          <w:rFonts w:ascii="Times New Roman" w:hAnsi="Times New Roman" w:cs="Times New Roman"/>
          <w:sz w:val="24"/>
          <w:szCs w:val="24"/>
        </w:rPr>
        <w:t xml:space="preserve">. In </w:t>
      </w:r>
      <w:r w:rsidR="00C67F6E" w:rsidRPr="00D123C9">
        <w:rPr>
          <w:rFonts w:ascii="Times New Roman" w:hAnsi="Times New Roman" w:cs="Times New Roman"/>
          <w:sz w:val="24"/>
          <w:szCs w:val="24"/>
        </w:rPr>
        <w:t>the new study conducted, the</w:t>
      </w:r>
      <w:r w:rsidR="001E20E4">
        <w:rPr>
          <w:rFonts w:ascii="Times New Roman" w:hAnsi="Times New Roman" w:cs="Times New Roman"/>
          <w:sz w:val="24"/>
          <w:szCs w:val="24"/>
        </w:rPr>
        <w:t xml:space="preserve"> scientist's trained rats to tread across a maze; they had to select between two</w:t>
      </w:r>
      <w:r w:rsidR="00C67F6E" w:rsidRPr="00D123C9">
        <w:rPr>
          <w:rFonts w:ascii="Times New Roman" w:hAnsi="Times New Roman" w:cs="Times New Roman"/>
          <w:sz w:val="24"/>
          <w:szCs w:val="24"/>
        </w:rPr>
        <w:t xml:space="preserve"> </w:t>
      </w:r>
      <w:r w:rsidR="00C67F6E" w:rsidRPr="00D123C9">
        <w:rPr>
          <w:rFonts w:ascii="Times New Roman" w:hAnsi="Times New Roman" w:cs="Times New Roman"/>
          <w:sz w:val="24"/>
          <w:szCs w:val="24"/>
        </w:rPr>
        <w:lastRenderedPageBreak/>
        <w:t>choice</w:t>
      </w:r>
      <w:r w:rsidR="001E20E4">
        <w:rPr>
          <w:rFonts w:ascii="Times New Roman" w:hAnsi="Times New Roman" w:cs="Times New Roman"/>
          <w:sz w:val="24"/>
          <w:szCs w:val="24"/>
        </w:rPr>
        <w:t>s that included</w:t>
      </w:r>
      <w:r w:rsidR="00C67F6E" w:rsidRPr="00D123C9">
        <w:rPr>
          <w:rFonts w:ascii="Times New Roman" w:hAnsi="Times New Roman" w:cs="Times New Roman"/>
          <w:sz w:val="24"/>
          <w:szCs w:val="24"/>
        </w:rPr>
        <w:t xml:space="preserve"> chocolate milk that was high</w:t>
      </w:r>
      <w:r w:rsidR="001E20E4">
        <w:rPr>
          <w:rFonts w:ascii="Times New Roman" w:hAnsi="Times New Roman" w:cs="Times New Roman"/>
          <w:sz w:val="24"/>
          <w:szCs w:val="24"/>
        </w:rPr>
        <w:t xml:space="preserve">ly concentrated, along with shiny and sparkling </w:t>
      </w:r>
      <w:r w:rsidR="00C67F6E" w:rsidRPr="00D123C9">
        <w:rPr>
          <w:rFonts w:ascii="Times New Roman" w:hAnsi="Times New Roman" w:cs="Times New Roman"/>
          <w:sz w:val="24"/>
          <w:szCs w:val="24"/>
        </w:rPr>
        <w:t>light which they can't withstand and a selection with dimmer lights but chocolate milk that was weake</w:t>
      </w:r>
      <w:r w:rsidR="00F67CF3">
        <w:rPr>
          <w:rFonts w:ascii="Times New Roman" w:hAnsi="Times New Roman" w:cs="Times New Roman"/>
          <w:sz w:val="24"/>
          <w:szCs w:val="24"/>
        </w:rPr>
        <w:t>r. By restraining the contact</w:t>
      </w:r>
      <w:r w:rsidR="00EE29B3" w:rsidRPr="00D123C9">
        <w:rPr>
          <w:rFonts w:ascii="Times New Roman" w:hAnsi="Times New Roman" w:cs="Times New Roman"/>
          <w:sz w:val="24"/>
          <w:szCs w:val="24"/>
        </w:rPr>
        <w:t xml:space="preserve"> </w:t>
      </w:r>
      <w:r w:rsidR="00C67F6E" w:rsidRPr="00D123C9">
        <w:rPr>
          <w:rFonts w:ascii="Times New Roman" w:hAnsi="Times New Roman" w:cs="Times New Roman"/>
          <w:sz w:val="24"/>
          <w:szCs w:val="24"/>
        </w:rPr>
        <w:t>between strio</w:t>
      </w:r>
      <w:r w:rsidR="00F67CF3">
        <w:rPr>
          <w:rFonts w:ascii="Times New Roman" w:hAnsi="Times New Roman" w:cs="Times New Roman"/>
          <w:sz w:val="24"/>
          <w:szCs w:val="24"/>
        </w:rPr>
        <w:t>somes and cortical neurons by use of</w:t>
      </w:r>
      <w:r w:rsidR="00C67F6E" w:rsidRPr="00D123C9">
        <w:rPr>
          <w:rFonts w:ascii="Times New Roman" w:hAnsi="Times New Roman" w:cs="Times New Roman"/>
          <w:sz w:val="24"/>
          <w:szCs w:val="24"/>
        </w:rPr>
        <w:t xml:space="preserve"> the optogenetics technique, </w:t>
      </w:r>
      <w:r w:rsidR="00F67CF3">
        <w:rPr>
          <w:rFonts w:ascii="Times New Roman" w:hAnsi="Times New Roman" w:cs="Times New Roman"/>
          <w:sz w:val="24"/>
          <w:szCs w:val="24"/>
        </w:rPr>
        <w:t>they discovered that they were able to change</w:t>
      </w:r>
      <w:r w:rsidR="00C67F6E" w:rsidRPr="00D123C9">
        <w:rPr>
          <w:rFonts w:ascii="Times New Roman" w:hAnsi="Times New Roman" w:cs="Times New Roman"/>
          <w:sz w:val="24"/>
          <w:szCs w:val="24"/>
        </w:rPr>
        <w:t xml:space="preserve"> the r</w:t>
      </w:r>
      <w:r w:rsidR="00F67CF3">
        <w:rPr>
          <w:rFonts w:ascii="Times New Roman" w:hAnsi="Times New Roman" w:cs="Times New Roman"/>
          <w:sz w:val="24"/>
          <w:szCs w:val="24"/>
        </w:rPr>
        <w:t>ats' preference for the minimal payoff, lower risk selections</w:t>
      </w:r>
      <w:r w:rsidR="00C67F6E" w:rsidRPr="00D123C9">
        <w:rPr>
          <w:rFonts w:ascii="Times New Roman" w:hAnsi="Times New Roman" w:cs="Times New Roman"/>
          <w:sz w:val="24"/>
          <w:szCs w:val="24"/>
        </w:rPr>
        <w:t xml:space="preserve"> to a liking for huge profits irrespective of their more immense costs.</w:t>
      </w:r>
    </w:p>
    <w:p w:rsidR="00EE29B3" w:rsidRPr="00D123C9" w:rsidRDefault="00D123C9" w:rsidP="00D123C9">
      <w:pPr>
        <w:spacing w:line="480" w:lineRule="auto"/>
        <w:rPr>
          <w:rFonts w:ascii="Times New Roman" w:hAnsi="Times New Roman" w:cs="Times New Roman"/>
          <w:color w:val="333333"/>
          <w:sz w:val="24"/>
          <w:szCs w:val="24"/>
          <w:shd w:val="clear" w:color="auto" w:fill="FFFFFF"/>
        </w:rPr>
      </w:pPr>
      <w:r w:rsidRPr="00D123C9">
        <w:rPr>
          <w:rFonts w:ascii="Times New Roman" w:hAnsi="Times New Roman" w:cs="Times New Roman"/>
          <w:color w:val="333333"/>
          <w:sz w:val="24"/>
          <w:szCs w:val="24"/>
          <w:shd w:val="clear" w:color="auto" w:fill="FFFFFF"/>
        </w:rPr>
        <w:t>(</w:t>
      </w:r>
      <w:r w:rsidR="00DE7431" w:rsidRPr="00D123C9">
        <w:rPr>
          <w:rFonts w:ascii="Times New Roman" w:hAnsi="Times New Roman" w:cs="Times New Roman"/>
          <w:color w:val="333333"/>
          <w:sz w:val="24"/>
          <w:szCs w:val="24"/>
          <w:shd w:val="clear" w:color="auto" w:fill="FFFFFF"/>
        </w:rPr>
        <w:t>Massachusett</w:t>
      </w:r>
      <w:r w:rsidR="00300F12" w:rsidRPr="00D123C9">
        <w:rPr>
          <w:rFonts w:ascii="Times New Roman" w:hAnsi="Times New Roman" w:cs="Times New Roman"/>
          <w:color w:val="333333"/>
          <w:sz w:val="24"/>
          <w:szCs w:val="24"/>
          <w:shd w:val="clear" w:color="auto" w:fill="FFFFFF"/>
        </w:rPr>
        <w:t>s Institute of Technology. (2020</w:t>
      </w:r>
      <w:r w:rsidR="00DE7431" w:rsidRPr="00D123C9">
        <w:rPr>
          <w:rFonts w:ascii="Times New Roman" w:hAnsi="Times New Roman" w:cs="Times New Roman"/>
          <w:color w:val="333333"/>
          <w:sz w:val="24"/>
          <w:szCs w:val="24"/>
          <w:shd w:val="clear" w:color="auto" w:fill="FFFFFF"/>
        </w:rPr>
        <w:t xml:space="preserve">, November 16). Stress can lead to risky decisions: Neuroscientists find chronic </w:t>
      </w:r>
      <w:r w:rsidR="00DE7431" w:rsidRPr="00D123C9">
        <w:rPr>
          <w:rFonts w:ascii="Times New Roman" w:hAnsi="Times New Roman" w:cs="Times New Roman"/>
          <w:color w:val="333333"/>
          <w:sz w:val="24"/>
          <w:szCs w:val="24"/>
          <w:shd w:val="clear" w:color="auto" w:fill="FFFFFF"/>
        </w:rPr>
        <w:t>stress skews decisions toward higher-risk options. </w:t>
      </w:r>
      <w:r w:rsidR="00DE7431" w:rsidRPr="00D123C9">
        <w:rPr>
          <w:rStyle w:val="Emphasis"/>
          <w:rFonts w:ascii="Times New Roman" w:hAnsi="Times New Roman" w:cs="Times New Roman"/>
          <w:color w:val="333333"/>
          <w:sz w:val="24"/>
          <w:szCs w:val="24"/>
          <w:shd w:val="clear" w:color="auto" w:fill="FFFFFF"/>
        </w:rPr>
        <w:t>Science Daily</w:t>
      </w:r>
      <w:r w:rsidR="00DE7431" w:rsidRPr="00D123C9">
        <w:rPr>
          <w:rFonts w:ascii="Times New Roman" w:hAnsi="Times New Roman" w:cs="Times New Roman"/>
          <w:color w:val="333333"/>
          <w:sz w:val="24"/>
          <w:szCs w:val="24"/>
          <w:shd w:val="clear" w:color="auto" w:fill="FFFFFF"/>
        </w:rPr>
        <w:t xml:space="preserve">. Retrieved November 10, 2020, from </w:t>
      </w:r>
      <w:hyperlink r:id="rId9" w:history="1">
        <w:r w:rsidR="00DE7431" w:rsidRPr="00D123C9">
          <w:rPr>
            <w:rStyle w:val="Hyperlink"/>
            <w:rFonts w:ascii="Times New Roman" w:hAnsi="Times New Roman" w:cs="Times New Roman"/>
            <w:sz w:val="24"/>
            <w:szCs w:val="24"/>
            <w:shd w:val="clear" w:color="auto" w:fill="FFFFFF"/>
          </w:rPr>
          <w:t>www.sciencedaily.com/releases/2017/11/171116132746.htm</w:t>
        </w:r>
      </w:hyperlink>
      <w:r w:rsidRPr="00D123C9">
        <w:rPr>
          <w:rStyle w:val="Hyperlink"/>
          <w:rFonts w:ascii="Times New Roman" w:hAnsi="Times New Roman" w:cs="Times New Roman"/>
          <w:sz w:val="24"/>
          <w:szCs w:val="24"/>
          <w:shd w:val="clear" w:color="auto" w:fill="FFFFFF"/>
        </w:rPr>
        <w:t>)</w:t>
      </w:r>
    </w:p>
    <w:p w:rsidR="00EE29B3" w:rsidRPr="00D123C9" w:rsidRDefault="00DE7431" w:rsidP="00D123C9">
      <w:pPr>
        <w:spacing w:line="480" w:lineRule="auto"/>
        <w:rPr>
          <w:rFonts w:ascii="Times New Roman" w:hAnsi="Times New Roman" w:cs="Times New Roman"/>
          <w:b/>
          <w:color w:val="333333"/>
          <w:sz w:val="24"/>
          <w:szCs w:val="24"/>
          <w:shd w:val="clear" w:color="auto" w:fill="FFFFFF"/>
        </w:rPr>
      </w:pPr>
      <w:r w:rsidRPr="00D123C9">
        <w:rPr>
          <w:rFonts w:ascii="Times New Roman" w:hAnsi="Times New Roman" w:cs="Times New Roman"/>
          <w:b/>
          <w:color w:val="333333"/>
          <w:sz w:val="24"/>
          <w:szCs w:val="24"/>
          <w:shd w:val="clear" w:color="auto" w:fill="FFFFFF"/>
        </w:rPr>
        <w:t xml:space="preserve">Brain circuit driving </w:t>
      </w:r>
      <w:r w:rsidRPr="00D123C9">
        <w:rPr>
          <w:rFonts w:ascii="Times New Roman" w:hAnsi="Times New Roman" w:cs="Times New Roman"/>
          <w:b/>
          <w:color w:val="333333"/>
          <w:sz w:val="24"/>
          <w:szCs w:val="24"/>
          <w:shd w:val="clear" w:color="auto" w:fill="FFFFFF"/>
        </w:rPr>
        <w:t>Sleep and wake states</w:t>
      </w:r>
    </w:p>
    <w:p w:rsidR="00EE29B3" w:rsidRPr="00D123C9" w:rsidRDefault="00DE7431" w:rsidP="00D123C9">
      <w:pPr>
        <w:spacing w:line="480" w:lineRule="auto"/>
        <w:ind w:firstLine="720"/>
        <w:rPr>
          <w:rFonts w:ascii="Times New Roman" w:hAnsi="Times New Roman" w:cs="Times New Roman"/>
          <w:color w:val="333333"/>
          <w:sz w:val="24"/>
          <w:szCs w:val="24"/>
          <w:shd w:val="clear" w:color="auto" w:fill="FFFFFF"/>
        </w:rPr>
      </w:pPr>
      <w:r w:rsidRPr="00D123C9">
        <w:rPr>
          <w:rFonts w:ascii="Times New Roman" w:hAnsi="Times New Roman" w:cs="Times New Roman"/>
          <w:color w:val="333333"/>
          <w:sz w:val="24"/>
          <w:szCs w:val="24"/>
          <w:shd w:val="clear" w:color="auto" w:fill="FFFFFF"/>
        </w:rPr>
        <w:t>Stanford University has finally identified a circuit of the brain that controls the</w:t>
      </w:r>
      <w:r w:rsidR="001E20E4">
        <w:rPr>
          <w:rFonts w:ascii="Times New Roman" w:hAnsi="Times New Roman" w:cs="Times New Roman"/>
          <w:color w:val="333333"/>
          <w:sz w:val="24"/>
          <w:szCs w:val="24"/>
          <w:shd w:val="clear" w:color="auto" w:fill="FFFFFF"/>
        </w:rPr>
        <w:t xml:space="preserve"> cycle of sleep and wake. The course is </w:t>
      </w:r>
      <w:r w:rsidRPr="00D123C9">
        <w:rPr>
          <w:rFonts w:ascii="Times New Roman" w:hAnsi="Times New Roman" w:cs="Times New Roman"/>
          <w:color w:val="333333"/>
          <w:sz w:val="24"/>
          <w:szCs w:val="24"/>
          <w:shd w:val="clear" w:color="auto" w:fill="FFFFFF"/>
        </w:rPr>
        <w:t>a</w:t>
      </w:r>
      <w:r w:rsidR="001E20E4">
        <w:rPr>
          <w:rFonts w:ascii="Times New Roman" w:hAnsi="Times New Roman" w:cs="Times New Roman"/>
          <w:color w:val="333333"/>
          <w:sz w:val="24"/>
          <w:szCs w:val="24"/>
          <w:shd w:val="clear" w:color="auto" w:fill="FFFFFF"/>
        </w:rPr>
        <w:t>mong the significant part</w:t>
      </w:r>
      <w:r w:rsidRPr="00D123C9">
        <w:rPr>
          <w:rFonts w:ascii="Times New Roman" w:hAnsi="Times New Roman" w:cs="Times New Roman"/>
          <w:color w:val="333333"/>
          <w:sz w:val="24"/>
          <w:szCs w:val="24"/>
          <w:shd w:val="clear" w:color="auto" w:fill="FFFFFF"/>
        </w:rPr>
        <w:t xml:space="preserve"> of the rewarding sy</w:t>
      </w:r>
      <w:r w:rsidR="001E20E4">
        <w:rPr>
          <w:rFonts w:ascii="Times New Roman" w:hAnsi="Times New Roman" w:cs="Times New Roman"/>
          <w:color w:val="333333"/>
          <w:sz w:val="24"/>
          <w:szCs w:val="24"/>
          <w:shd w:val="clear" w:color="auto" w:fill="FFFFFF"/>
        </w:rPr>
        <w:t xml:space="preserve">stem, a group of </w:t>
      </w:r>
      <w:r w:rsidRPr="00D123C9">
        <w:rPr>
          <w:rFonts w:ascii="Times New Roman" w:hAnsi="Times New Roman" w:cs="Times New Roman"/>
          <w:color w:val="333333"/>
          <w:sz w:val="24"/>
          <w:szCs w:val="24"/>
          <w:shd w:val="clear" w:color="auto" w:fill="FFFFFF"/>
        </w:rPr>
        <w:t>brain clusters that are essential to e</w:t>
      </w:r>
      <w:r w:rsidRPr="00D123C9">
        <w:rPr>
          <w:rFonts w:ascii="Times New Roman" w:hAnsi="Times New Roman" w:cs="Times New Roman"/>
          <w:color w:val="333333"/>
          <w:sz w:val="24"/>
          <w:szCs w:val="24"/>
          <w:shd w:val="clear" w:color="auto" w:fill="FFFFFF"/>
        </w:rPr>
        <w:t>nhancing behavioral activities for</w:t>
      </w:r>
      <w:r w:rsidR="001E20E4">
        <w:rPr>
          <w:rFonts w:ascii="Times New Roman" w:hAnsi="Times New Roman" w:cs="Times New Roman"/>
          <w:color w:val="333333"/>
          <w:sz w:val="24"/>
          <w:szCs w:val="24"/>
          <w:shd w:val="clear" w:color="auto" w:fill="FFFFFF"/>
        </w:rPr>
        <w:t xml:space="preserve"> humans and</w:t>
      </w:r>
      <w:r w:rsidRPr="00D123C9">
        <w:rPr>
          <w:rFonts w:ascii="Times New Roman" w:hAnsi="Times New Roman" w:cs="Times New Roman"/>
          <w:color w:val="333333"/>
          <w:sz w:val="24"/>
          <w:szCs w:val="24"/>
          <w:shd w:val="clear" w:color="auto" w:fill="FFFFFF"/>
        </w:rPr>
        <w:t xml:space="preserve"> animals. It makes perfect sense that the rewarding system that </w:t>
      </w:r>
      <w:r w:rsidR="00CF16E4" w:rsidRPr="00D123C9">
        <w:rPr>
          <w:rFonts w:ascii="Times New Roman" w:hAnsi="Times New Roman" w:cs="Times New Roman"/>
          <w:color w:val="333333"/>
          <w:sz w:val="24"/>
          <w:szCs w:val="24"/>
          <w:shd w:val="clear" w:color="auto" w:fill="FFFFFF"/>
        </w:rPr>
        <w:t>encourages behaviors that are directed by goals such as running away from predators, sleep-wake cycle, and looking for food would, at some point, coordinate with one another. It is impossible to seek food while sleeping.</w:t>
      </w:r>
    </w:p>
    <w:p w:rsidR="00CF16E4" w:rsidRPr="00D123C9" w:rsidRDefault="00DE7431" w:rsidP="00D123C9">
      <w:pPr>
        <w:spacing w:line="480" w:lineRule="auto"/>
        <w:ind w:firstLine="720"/>
        <w:rPr>
          <w:rFonts w:ascii="Times New Roman" w:hAnsi="Times New Roman" w:cs="Times New Roman"/>
          <w:color w:val="333333"/>
          <w:sz w:val="24"/>
          <w:szCs w:val="24"/>
          <w:shd w:val="clear" w:color="auto" w:fill="FFFFFF"/>
        </w:rPr>
      </w:pPr>
      <w:r w:rsidRPr="00D123C9">
        <w:rPr>
          <w:rFonts w:ascii="Times New Roman" w:hAnsi="Times New Roman" w:cs="Times New Roman"/>
          <w:color w:val="333333"/>
          <w:sz w:val="24"/>
          <w:szCs w:val="24"/>
          <w:shd w:val="clear" w:color="auto" w:fill="FFFFFF"/>
        </w:rPr>
        <w:t xml:space="preserve">According to an article in </w:t>
      </w:r>
      <w:r w:rsidRPr="00D123C9">
        <w:rPr>
          <w:rFonts w:ascii="Times New Roman" w:hAnsi="Times New Roman" w:cs="Times New Roman"/>
          <w:i/>
          <w:color w:val="333333"/>
          <w:sz w:val="24"/>
          <w:szCs w:val="24"/>
          <w:shd w:val="clear" w:color="auto" w:fill="FFFFFF"/>
        </w:rPr>
        <w:t xml:space="preserve">Nature Neuroscience published on September 5, 2020, </w:t>
      </w:r>
      <w:r w:rsidRPr="00D123C9">
        <w:rPr>
          <w:rFonts w:ascii="Times New Roman" w:hAnsi="Times New Roman" w:cs="Times New Roman"/>
          <w:color w:val="333333"/>
          <w:sz w:val="24"/>
          <w:szCs w:val="24"/>
          <w:shd w:val="clear" w:color="auto" w:fill="FFFFFF"/>
        </w:rPr>
        <w:t xml:space="preserve">wakefulness is fully achieved when both the ventral and the </w:t>
      </w:r>
      <w:r w:rsidR="00712A5B" w:rsidRPr="00D123C9">
        <w:rPr>
          <w:rFonts w:ascii="Times New Roman" w:hAnsi="Times New Roman" w:cs="Times New Roman"/>
          <w:color w:val="333333"/>
          <w:sz w:val="24"/>
          <w:szCs w:val="24"/>
          <w:shd w:val="clear" w:color="auto" w:fill="FFFFFF"/>
        </w:rPr>
        <w:t>dorsal pathways are activated. Brain circuit driving sleep or wake sates is heterogeneous and has intermingled populations of neurons that support different arousal states.</w:t>
      </w:r>
    </w:p>
    <w:p w:rsidR="00712A5B" w:rsidRPr="00D123C9" w:rsidRDefault="00D123C9" w:rsidP="00D123C9">
      <w:pPr>
        <w:spacing w:line="480" w:lineRule="auto"/>
        <w:rPr>
          <w:rFonts w:ascii="Times New Roman" w:hAnsi="Times New Roman" w:cs="Times New Roman"/>
          <w:color w:val="333333"/>
          <w:sz w:val="24"/>
          <w:szCs w:val="24"/>
          <w:shd w:val="clear" w:color="auto" w:fill="FFFFFF"/>
        </w:rPr>
      </w:pPr>
      <w:r w:rsidRPr="00D123C9">
        <w:rPr>
          <w:rFonts w:ascii="Times New Roman" w:hAnsi="Times New Roman" w:cs="Times New Roman"/>
          <w:color w:val="333333"/>
          <w:sz w:val="24"/>
          <w:szCs w:val="24"/>
          <w:shd w:val="clear" w:color="auto" w:fill="FFFFFF"/>
        </w:rPr>
        <w:lastRenderedPageBreak/>
        <w:t>(</w:t>
      </w:r>
      <w:r w:rsidR="00DE7431" w:rsidRPr="00D123C9">
        <w:rPr>
          <w:rFonts w:ascii="Times New Roman" w:hAnsi="Times New Roman" w:cs="Times New Roman"/>
          <w:color w:val="333333"/>
          <w:sz w:val="24"/>
          <w:szCs w:val="24"/>
          <w:shd w:val="clear" w:color="auto" w:fill="FFFFFF"/>
        </w:rPr>
        <w:t xml:space="preserve">Stanford University Medical Center. (2016, September 5). Brain circuit that drives sleep-wake states, sleep-preparation behavior is </w:t>
      </w:r>
      <w:r w:rsidR="00DE7431" w:rsidRPr="00D123C9">
        <w:rPr>
          <w:rFonts w:ascii="Times New Roman" w:hAnsi="Times New Roman" w:cs="Times New Roman"/>
          <w:color w:val="333333"/>
          <w:sz w:val="24"/>
          <w:szCs w:val="24"/>
          <w:shd w:val="clear" w:color="auto" w:fill="FFFFFF"/>
        </w:rPr>
        <w:t>identified. </w:t>
      </w:r>
      <w:r w:rsidR="00DE7431" w:rsidRPr="00D123C9">
        <w:rPr>
          <w:rStyle w:val="Emphasis"/>
          <w:rFonts w:ascii="Times New Roman" w:hAnsi="Times New Roman" w:cs="Times New Roman"/>
          <w:color w:val="333333"/>
          <w:sz w:val="24"/>
          <w:szCs w:val="24"/>
          <w:shd w:val="clear" w:color="auto" w:fill="FFFFFF"/>
        </w:rPr>
        <w:t>Science Daily</w:t>
      </w:r>
      <w:r w:rsidR="00DE7431" w:rsidRPr="00D123C9">
        <w:rPr>
          <w:rFonts w:ascii="Times New Roman" w:hAnsi="Times New Roman" w:cs="Times New Roman"/>
          <w:color w:val="333333"/>
          <w:sz w:val="24"/>
          <w:szCs w:val="24"/>
          <w:shd w:val="clear" w:color="auto" w:fill="FFFFFF"/>
        </w:rPr>
        <w:t xml:space="preserve">. Retrieved November 10, 2020, from </w:t>
      </w:r>
      <w:hyperlink r:id="rId10" w:history="1">
        <w:r w:rsidR="00DE7431" w:rsidRPr="00D123C9">
          <w:rPr>
            <w:rStyle w:val="Hyperlink"/>
            <w:rFonts w:ascii="Times New Roman" w:hAnsi="Times New Roman" w:cs="Times New Roman"/>
            <w:sz w:val="24"/>
            <w:szCs w:val="24"/>
            <w:shd w:val="clear" w:color="auto" w:fill="FFFFFF"/>
          </w:rPr>
          <w:t>www.sciencedaily.com/releases/2016/09/160905114515.htm</w:t>
        </w:r>
      </w:hyperlink>
      <w:r w:rsidRPr="00D123C9">
        <w:rPr>
          <w:rStyle w:val="Hyperlink"/>
          <w:rFonts w:ascii="Times New Roman" w:hAnsi="Times New Roman" w:cs="Times New Roman"/>
          <w:sz w:val="24"/>
          <w:szCs w:val="24"/>
          <w:shd w:val="clear" w:color="auto" w:fill="FFFFFF"/>
        </w:rPr>
        <w:t>)</w:t>
      </w:r>
    </w:p>
    <w:p w:rsidR="00712A5B" w:rsidRPr="00D123C9" w:rsidRDefault="00712A5B"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p>
    <w:p w:rsidR="00D123C9" w:rsidRPr="00D123C9" w:rsidRDefault="00D123C9" w:rsidP="00D123C9">
      <w:pPr>
        <w:spacing w:line="480" w:lineRule="auto"/>
        <w:rPr>
          <w:rFonts w:ascii="Times New Roman" w:hAnsi="Times New Roman" w:cs="Times New Roman"/>
          <w:iCs/>
          <w:color w:val="333333"/>
          <w:sz w:val="24"/>
          <w:szCs w:val="24"/>
          <w:shd w:val="clear" w:color="auto" w:fill="FFFFFF"/>
        </w:rPr>
      </w:pPr>
    </w:p>
    <w:p w:rsidR="00300F12" w:rsidRDefault="00300F12" w:rsidP="00D123C9">
      <w:pPr>
        <w:spacing w:line="480" w:lineRule="auto"/>
        <w:rPr>
          <w:rFonts w:ascii="Times New Roman" w:hAnsi="Times New Roman" w:cs="Times New Roman"/>
          <w:iCs/>
          <w:color w:val="333333"/>
          <w:sz w:val="24"/>
          <w:szCs w:val="24"/>
          <w:shd w:val="clear" w:color="auto" w:fill="FFFFFF"/>
        </w:rPr>
      </w:pPr>
    </w:p>
    <w:p w:rsidR="00D123C9" w:rsidRDefault="00D123C9" w:rsidP="00D123C9">
      <w:pPr>
        <w:spacing w:line="480" w:lineRule="auto"/>
        <w:rPr>
          <w:rFonts w:ascii="Times New Roman" w:hAnsi="Times New Roman" w:cs="Times New Roman"/>
          <w:iCs/>
          <w:color w:val="333333"/>
          <w:sz w:val="24"/>
          <w:szCs w:val="24"/>
          <w:shd w:val="clear" w:color="auto" w:fill="FFFFFF"/>
        </w:rPr>
      </w:pPr>
    </w:p>
    <w:p w:rsidR="00D123C9" w:rsidRDefault="00D123C9" w:rsidP="00D123C9">
      <w:pPr>
        <w:spacing w:line="480" w:lineRule="auto"/>
        <w:rPr>
          <w:rFonts w:ascii="Times New Roman" w:hAnsi="Times New Roman" w:cs="Times New Roman"/>
          <w:iCs/>
          <w:color w:val="333333"/>
          <w:sz w:val="24"/>
          <w:szCs w:val="24"/>
          <w:shd w:val="clear" w:color="auto" w:fill="FFFFFF"/>
        </w:rPr>
      </w:pPr>
    </w:p>
    <w:p w:rsidR="00D123C9" w:rsidRPr="00D123C9" w:rsidRDefault="00D123C9" w:rsidP="00D123C9">
      <w:pPr>
        <w:spacing w:line="480" w:lineRule="auto"/>
        <w:rPr>
          <w:rFonts w:ascii="Times New Roman" w:hAnsi="Times New Roman" w:cs="Times New Roman"/>
          <w:iCs/>
          <w:color w:val="333333"/>
          <w:sz w:val="24"/>
          <w:szCs w:val="24"/>
          <w:shd w:val="clear" w:color="auto" w:fill="FFFFFF"/>
        </w:rPr>
      </w:pPr>
    </w:p>
    <w:p w:rsidR="00300F12" w:rsidRPr="00D123C9" w:rsidRDefault="00300F12" w:rsidP="00D123C9">
      <w:pPr>
        <w:spacing w:line="480" w:lineRule="auto"/>
        <w:jc w:val="center"/>
        <w:rPr>
          <w:rFonts w:ascii="Times New Roman" w:hAnsi="Times New Roman" w:cs="Times New Roman"/>
          <w:iCs/>
          <w:color w:val="333333"/>
          <w:sz w:val="24"/>
          <w:szCs w:val="24"/>
          <w:shd w:val="clear" w:color="auto" w:fill="FFFFFF"/>
        </w:rPr>
      </w:pPr>
      <w:r w:rsidRPr="00D123C9">
        <w:rPr>
          <w:rFonts w:ascii="Times New Roman" w:hAnsi="Times New Roman" w:cs="Times New Roman"/>
          <w:iCs/>
          <w:color w:val="333333"/>
          <w:sz w:val="24"/>
          <w:szCs w:val="24"/>
          <w:shd w:val="clear" w:color="auto" w:fill="FFFFFF"/>
        </w:rPr>
        <w:lastRenderedPageBreak/>
        <w:t>References</w:t>
      </w: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r w:rsidRPr="00D123C9">
        <w:rPr>
          <w:rFonts w:ascii="Times New Roman" w:hAnsi="Times New Roman" w:cs="Times New Roman"/>
          <w:color w:val="333333"/>
          <w:sz w:val="24"/>
          <w:szCs w:val="24"/>
          <w:shd w:val="clear" w:color="auto" w:fill="FFFFFF"/>
        </w:rPr>
        <w:t>Stanford University Medical Center. (2016, September 5). Brain circuit that drives sleep-wake states, sleep-preparation behavior is identified. </w:t>
      </w:r>
      <w:r w:rsidRPr="00D123C9">
        <w:rPr>
          <w:rStyle w:val="Emphasis"/>
          <w:rFonts w:ascii="Times New Roman" w:hAnsi="Times New Roman" w:cs="Times New Roman"/>
          <w:color w:val="333333"/>
          <w:sz w:val="24"/>
          <w:szCs w:val="24"/>
          <w:shd w:val="clear" w:color="auto" w:fill="FFFFFF"/>
        </w:rPr>
        <w:t>Science Daily</w:t>
      </w:r>
      <w:r w:rsidRPr="00D123C9">
        <w:rPr>
          <w:rFonts w:ascii="Times New Roman" w:hAnsi="Times New Roman" w:cs="Times New Roman"/>
          <w:color w:val="333333"/>
          <w:sz w:val="24"/>
          <w:szCs w:val="24"/>
          <w:shd w:val="clear" w:color="auto" w:fill="FFFFFF"/>
        </w:rPr>
        <w:t>. Retrieved November 10, 2020, from</w:t>
      </w:r>
    </w:p>
    <w:p w:rsidR="00300F12" w:rsidRPr="00D123C9" w:rsidRDefault="00300F12" w:rsidP="00D123C9">
      <w:pPr>
        <w:spacing w:line="480" w:lineRule="auto"/>
        <w:rPr>
          <w:rFonts w:ascii="Times New Roman" w:hAnsi="Times New Roman" w:cs="Times New Roman"/>
          <w:color w:val="222222"/>
          <w:sz w:val="24"/>
          <w:szCs w:val="24"/>
          <w:shd w:val="clear" w:color="auto" w:fill="FFFFFF"/>
        </w:rPr>
      </w:pPr>
      <w:r w:rsidRPr="00D123C9">
        <w:rPr>
          <w:rFonts w:ascii="Times New Roman" w:hAnsi="Times New Roman" w:cs="Times New Roman"/>
          <w:color w:val="222222"/>
          <w:sz w:val="24"/>
          <w:szCs w:val="24"/>
          <w:shd w:val="clear" w:color="auto" w:fill="FFFFFF"/>
        </w:rPr>
        <w:t>Ward, J. (2013). </w:t>
      </w:r>
      <w:r w:rsidRPr="00D123C9">
        <w:rPr>
          <w:rFonts w:ascii="Times New Roman" w:hAnsi="Times New Roman" w:cs="Times New Roman"/>
          <w:i/>
          <w:iCs/>
          <w:color w:val="222222"/>
          <w:sz w:val="24"/>
          <w:szCs w:val="24"/>
          <w:shd w:val="clear" w:color="auto" w:fill="FFFFFF"/>
        </w:rPr>
        <w:t>Psychological principles</w:t>
      </w:r>
      <w:r w:rsidRPr="00D123C9">
        <w:rPr>
          <w:rFonts w:ascii="Times New Roman" w:hAnsi="Times New Roman" w:cs="Times New Roman"/>
          <w:color w:val="222222"/>
          <w:sz w:val="24"/>
          <w:szCs w:val="24"/>
          <w:shd w:val="clear" w:color="auto" w:fill="FFFFFF"/>
        </w:rPr>
        <w:t>. Cambridge University Press.</w:t>
      </w:r>
    </w:p>
    <w:p w:rsidR="00300F12" w:rsidRPr="00D123C9" w:rsidRDefault="00300F12" w:rsidP="00D123C9">
      <w:pPr>
        <w:spacing w:line="480" w:lineRule="auto"/>
        <w:rPr>
          <w:rFonts w:ascii="Times New Roman" w:hAnsi="Times New Roman" w:cs="Times New Roman"/>
          <w:color w:val="222222"/>
          <w:sz w:val="24"/>
          <w:szCs w:val="24"/>
          <w:shd w:val="clear" w:color="auto" w:fill="FFFFFF"/>
        </w:rPr>
      </w:pPr>
      <w:r w:rsidRPr="00D123C9">
        <w:rPr>
          <w:rFonts w:ascii="Times New Roman" w:hAnsi="Times New Roman" w:cs="Times New Roman"/>
          <w:color w:val="222222"/>
          <w:sz w:val="24"/>
          <w:szCs w:val="24"/>
          <w:shd w:val="clear" w:color="auto" w:fill="FFFFFF"/>
        </w:rPr>
        <w:t>Brewin, C. R., &amp; Holmes, E. A. (2003). Psychological theories of posttraumatic stress disorder. </w:t>
      </w:r>
      <w:r w:rsidRPr="00D123C9">
        <w:rPr>
          <w:rFonts w:ascii="Times New Roman" w:hAnsi="Times New Roman" w:cs="Times New Roman"/>
          <w:i/>
          <w:iCs/>
          <w:color w:val="222222"/>
          <w:sz w:val="24"/>
          <w:szCs w:val="24"/>
          <w:shd w:val="clear" w:color="auto" w:fill="FFFFFF"/>
        </w:rPr>
        <w:t>Clinical psychology review</w:t>
      </w:r>
      <w:r w:rsidRPr="00D123C9">
        <w:rPr>
          <w:rFonts w:ascii="Times New Roman" w:hAnsi="Times New Roman" w:cs="Times New Roman"/>
          <w:color w:val="222222"/>
          <w:sz w:val="24"/>
          <w:szCs w:val="24"/>
          <w:shd w:val="clear" w:color="auto" w:fill="FFFFFF"/>
        </w:rPr>
        <w:t>, </w:t>
      </w:r>
      <w:r w:rsidRPr="00D123C9">
        <w:rPr>
          <w:rFonts w:ascii="Times New Roman" w:hAnsi="Times New Roman" w:cs="Times New Roman"/>
          <w:i/>
          <w:iCs/>
          <w:color w:val="222222"/>
          <w:sz w:val="24"/>
          <w:szCs w:val="24"/>
          <w:shd w:val="clear" w:color="auto" w:fill="FFFFFF"/>
        </w:rPr>
        <w:t>23</w:t>
      </w:r>
      <w:r w:rsidRPr="00D123C9">
        <w:rPr>
          <w:rFonts w:ascii="Times New Roman" w:hAnsi="Times New Roman" w:cs="Times New Roman"/>
          <w:color w:val="222222"/>
          <w:sz w:val="24"/>
          <w:szCs w:val="24"/>
          <w:shd w:val="clear" w:color="auto" w:fill="FFFFFF"/>
        </w:rPr>
        <w:t>(3), 339-376.</w:t>
      </w:r>
    </w:p>
    <w:p w:rsidR="00300F12" w:rsidRPr="00D123C9" w:rsidRDefault="00300F12" w:rsidP="00D123C9">
      <w:pPr>
        <w:spacing w:line="480" w:lineRule="auto"/>
        <w:rPr>
          <w:rFonts w:ascii="Times New Roman" w:hAnsi="Times New Roman" w:cs="Times New Roman"/>
          <w:color w:val="222222"/>
          <w:sz w:val="24"/>
          <w:szCs w:val="24"/>
          <w:shd w:val="clear" w:color="auto" w:fill="FFFFFF"/>
        </w:rPr>
      </w:pPr>
      <w:r w:rsidRPr="00D123C9">
        <w:rPr>
          <w:rFonts w:ascii="Times New Roman" w:hAnsi="Times New Roman" w:cs="Times New Roman"/>
          <w:color w:val="222222"/>
          <w:sz w:val="24"/>
          <w:szCs w:val="24"/>
          <w:shd w:val="clear" w:color="auto" w:fill="FFFFFF"/>
        </w:rPr>
        <w:t>Link, B. G., Struening, E. L., Rahav, M., Phelan, J. C., &amp; Nuttbrock, L. (1997). On stigma and its consequences: evidence from a longitudinal study of men with dual diagnoses of mental illness and substance abuse. </w:t>
      </w:r>
      <w:r w:rsidRPr="00D123C9">
        <w:rPr>
          <w:rFonts w:ascii="Times New Roman" w:hAnsi="Times New Roman" w:cs="Times New Roman"/>
          <w:i/>
          <w:iCs/>
          <w:color w:val="222222"/>
          <w:sz w:val="24"/>
          <w:szCs w:val="24"/>
          <w:shd w:val="clear" w:color="auto" w:fill="FFFFFF"/>
        </w:rPr>
        <w:t>Journal of health and social behavior</w:t>
      </w:r>
      <w:r w:rsidRPr="00D123C9">
        <w:rPr>
          <w:rFonts w:ascii="Times New Roman" w:hAnsi="Times New Roman" w:cs="Times New Roman"/>
          <w:color w:val="222222"/>
          <w:sz w:val="24"/>
          <w:szCs w:val="24"/>
          <w:shd w:val="clear" w:color="auto" w:fill="FFFFFF"/>
        </w:rPr>
        <w:t>, 177-190.</w:t>
      </w:r>
    </w:p>
    <w:p w:rsidR="00300F12" w:rsidRPr="00D123C9" w:rsidRDefault="00300F12" w:rsidP="00D123C9">
      <w:pPr>
        <w:spacing w:line="480" w:lineRule="auto"/>
        <w:rPr>
          <w:rFonts w:ascii="Times New Roman" w:hAnsi="Times New Roman" w:cs="Times New Roman"/>
          <w:color w:val="222222"/>
          <w:sz w:val="24"/>
          <w:szCs w:val="24"/>
          <w:shd w:val="clear" w:color="auto" w:fill="FFFFFF"/>
        </w:rPr>
      </w:pPr>
      <w:r w:rsidRPr="00D123C9">
        <w:rPr>
          <w:rFonts w:ascii="Times New Roman" w:hAnsi="Times New Roman" w:cs="Times New Roman"/>
          <w:color w:val="222222"/>
          <w:sz w:val="24"/>
          <w:szCs w:val="24"/>
          <w:shd w:val="clear" w:color="auto" w:fill="FFFFFF"/>
        </w:rPr>
        <w:t xml:space="preserve">Zhang, X., &amp; </w:t>
      </w:r>
      <w:r w:rsidRPr="00D123C9">
        <w:rPr>
          <w:rFonts w:ascii="Times New Roman" w:hAnsi="Times New Roman" w:cs="Times New Roman"/>
          <w:color w:val="222222"/>
          <w:sz w:val="24"/>
          <w:szCs w:val="24"/>
          <w:shd w:val="clear" w:color="auto" w:fill="FFFFFF"/>
        </w:rPr>
        <w:t>Bartok</w:t>
      </w:r>
      <w:r w:rsidRPr="00D123C9">
        <w:rPr>
          <w:rFonts w:ascii="Times New Roman" w:hAnsi="Times New Roman" w:cs="Times New Roman"/>
          <w:color w:val="222222"/>
          <w:sz w:val="24"/>
          <w:szCs w:val="24"/>
          <w:shd w:val="clear" w:color="auto" w:fill="FFFFFF"/>
        </w:rPr>
        <w:t>, K. M. (2010). Linking empowering leadership and employee creativity: The influence of psychological empowerment, intrinsic motivation, and creative process engagement. </w:t>
      </w:r>
      <w:r w:rsidRPr="00D123C9">
        <w:rPr>
          <w:rFonts w:ascii="Times New Roman" w:hAnsi="Times New Roman" w:cs="Times New Roman"/>
          <w:i/>
          <w:iCs/>
          <w:color w:val="222222"/>
          <w:sz w:val="24"/>
          <w:szCs w:val="24"/>
          <w:shd w:val="clear" w:color="auto" w:fill="FFFFFF"/>
        </w:rPr>
        <w:t>Academy of management journal</w:t>
      </w:r>
      <w:r w:rsidRPr="00D123C9">
        <w:rPr>
          <w:rFonts w:ascii="Times New Roman" w:hAnsi="Times New Roman" w:cs="Times New Roman"/>
          <w:color w:val="222222"/>
          <w:sz w:val="24"/>
          <w:szCs w:val="24"/>
          <w:shd w:val="clear" w:color="auto" w:fill="FFFFFF"/>
        </w:rPr>
        <w:t>, </w:t>
      </w:r>
      <w:r w:rsidRPr="00D123C9">
        <w:rPr>
          <w:rFonts w:ascii="Times New Roman" w:hAnsi="Times New Roman" w:cs="Times New Roman"/>
          <w:i/>
          <w:iCs/>
          <w:color w:val="222222"/>
          <w:sz w:val="24"/>
          <w:szCs w:val="24"/>
          <w:shd w:val="clear" w:color="auto" w:fill="FFFFFF"/>
        </w:rPr>
        <w:t>53</w:t>
      </w:r>
      <w:r w:rsidRPr="00D123C9">
        <w:rPr>
          <w:rFonts w:ascii="Times New Roman" w:hAnsi="Times New Roman" w:cs="Times New Roman"/>
          <w:color w:val="222222"/>
          <w:sz w:val="24"/>
          <w:szCs w:val="24"/>
          <w:shd w:val="clear" w:color="auto" w:fill="FFFFFF"/>
        </w:rPr>
        <w:t>(1), 107-128.</w:t>
      </w:r>
    </w:p>
    <w:p w:rsidR="00300F12" w:rsidRPr="00D123C9" w:rsidRDefault="00300F12" w:rsidP="00D123C9">
      <w:pPr>
        <w:spacing w:line="480" w:lineRule="auto"/>
        <w:rPr>
          <w:rFonts w:ascii="Times New Roman" w:hAnsi="Times New Roman" w:cs="Times New Roman"/>
          <w:iCs/>
          <w:color w:val="333333"/>
          <w:sz w:val="24"/>
          <w:szCs w:val="24"/>
          <w:shd w:val="clear" w:color="auto" w:fill="FFFFFF"/>
        </w:rPr>
      </w:pPr>
      <w:r w:rsidRPr="00D123C9">
        <w:rPr>
          <w:rFonts w:ascii="Times New Roman" w:hAnsi="Times New Roman" w:cs="Times New Roman"/>
          <w:color w:val="333333"/>
          <w:sz w:val="24"/>
          <w:szCs w:val="24"/>
          <w:shd w:val="clear" w:color="auto" w:fill="FFFFFF"/>
        </w:rPr>
        <w:t>Massachusetts Institute of Technology. (2017, November 16). Stress can lead to risky decisions: Neuroscientists find chronic stress skews decisions toward higher-risk options. </w:t>
      </w:r>
      <w:r w:rsidRPr="00D123C9">
        <w:rPr>
          <w:rStyle w:val="Emphasis"/>
          <w:rFonts w:ascii="Times New Roman" w:hAnsi="Times New Roman" w:cs="Times New Roman"/>
          <w:color w:val="333333"/>
          <w:sz w:val="24"/>
          <w:szCs w:val="24"/>
          <w:shd w:val="clear" w:color="auto" w:fill="FFFFFF"/>
        </w:rPr>
        <w:t>Science Daily</w:t>
      </w:r>
      <w:r w:rsidRPr="00D123C9">
        <w:rPr>
          <w:rFonts w:ascii="Times New Roman" w:hAnsi="Times New Roman" w:cs="Times New Roman"/>
          <w:color w:val="333333"/>
          <w:sz w:val="24"/>
          <w:szCs w:val="24"/>
          <w:shd w:val="clear" w:color="auto" w:fill="FFFFFF"/>
        </w:rPr>
        <w:t>. Retrieved November 10, 2020,</w:t>
      </w:r>
    </w:p>
    <w:sectPr w:rsidR="00300F12" w:rsidRPr="00D123C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431" w:rsidRDefault="00DE7431" w:rsidP="00D123C9">
      <w:pPr>
        <w:spacing w:after="0" w:line="240" w:lineRule="auto"/>
      </w:pPr>
      <w:r>
        <w:separator/>
      </w:r>
    </w:p>
  </w:endnote>
  <w:endnote w:type="continuationSeparator" w:id="0">
    <w:p w:rsidR="00DE7431" w:rsidRDefault="00DE7431" w:rsidP="00D12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431" w:rsidRDefault="00DE7431" w:rsidP="00D123C9">
      <w:pPr>
        <w:spacing w:after="0" w:line="240" w:lineRule="auto"/>
      </w:pPr>
      <w:r>
        <w:separator/>
      </w:r>
    </w:p>
  </w:footnote>
  <w:footnote w:type="continuationSeparator" w:id="0">
    <w:p w:rsidR="00DE7431" w:rsidRDefault="00DE7431" w:rsidP="00D12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7671273"/>
      <w:docPartObj>
        <w:docPartGallery w:val="Page Numbers (Top of Page)"/>
        <w:docPartUnique/>
      </w:docPartObj>
    </w:sdtPr>
    <w:sdtEndPr>
      <w:rPr>
        <w:noProof/>
      </w:rPr>
    </w:sdtEndPr>
    <w:sdtContent>
      <w:p w:rsidR="00D123C9" w:rsidRDefault="00D123C9" w:rsidP="00D123C9">
        <w:pPr>
          <w:spacing w:line="480" w:lineRule="auto"/>
          <w:jc w:val="center"/>
        </w:pPr>
        <w:r w:rsidRPr="00D123C9">
          <w:rPr>
            <w:rFonts w:ascii="Times New Roman" w:hAnsi="Times New Roman" w:cs="Times New Roman"/>
            <w:sz w:val="24"/>
            <w:szCs w:val="24"/>
          </w:rPr>
          <w:t>Running Head: PSYCHOLOGY ON MAGAZINE ARTICLES</w:t>
        </w:r>
        <w:r>
          <w:t xml:space="preserve">                                                               </w:t>
        </w:r>
        <w:r>
          <w:fldChar w:fldCharType="begin"/>
        </w:r>
        <w:r>
          <w:instrText xml:space="preserve"> PAGE   \* MERGEFORMAT </w:instrText>
        </w:r>
        <w:r>
          <w:fldChar w:fldCharType="separate"/>
        </w:r>
        <w:r w:rsidR="00393722">
          <w:rPr>
            <w:noProof/>
          </w:rPr>
          <w:t>4</w:t>
        </w:r>
        <w:r>
          <w:rPr>
            <w:noProof/>
          </w:rPr>
          <w:fldChar w:fldCharType="end"/>
        </w:r>
      </w:p>
    </w:sdtContent>
  </w:sdt>
  <w:p w:rsidR="00D123C9" w:rsidRDefault="00D12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A0B"/>
    <w:rsid w:val="00061940"/>
    <w:rsid w:val="0007796D"/>
    <w:rsid w:val="00167482"/>
    <w:rsid w:val="00187E0F"/>
    <w:rsid w:val="001B15EB"/>
    <w:rsid w:val="001D1A0B"/>
    <w:rsid w:val="001D4229"/>
    <w:rsid w:val="001E20E4"/>
    <w:rsid w:val="00282E5F"/>
    <w:rsid w:val="0029061E"/>
    <w:rsid w:val="002B21B0"/>
    <w:rsid w:val="002C2F56"/>
    <w:rsid w:val="00300F12"/>
    <w:rsid w:val="00332EDA"/>
    <w:rsid w:val="00393722"/>
    <w:rsid w:val="004A5D48"/>
    <w:rsid w:val="004A6999"/>
    <w:rsid w:val="005B4DA6"/>
    <w:rsid w:val="00603628"/>
    <w:rsid w:val="00654202"/>
    <w:rsid w:val="00712A5B"/>
    <w:rsid w:val="007E5C7C"/>
    <w:rsid w:val="007E775B"/>
    <w:rsid w:val="008173F3"/>
    <w:rsid w:val="009A3DEB"/>
    <w:rsid w:val="009E344C"/>
    <w:rsid w:val="00AD5484"/>
    <w:rsid w:val="00AF5ABE"/>
    <w:rsid w:val="00B31DCE"/>
    <w:rsid w:val="00B962B9"/>
    <w:rsid w:val="00C13E03"/>
    <w:rsid w:val="00C67F6E"/>
    <w:rsid w:val="00CF16E4"/>
    <w:rsid w:val="00D123C9"/>
    <w:rsid w:val="00DA6E9B"/>
    <w:rsid w:val="00DB37CD"/>
    <w:rsid w:val="00DE7431"/>
    <w:rsid w:val="00DF6711"/>
    <w:rsid w:val="00EE29B3"/>
    <w:rsid w:val="00F67CF3"/>
    <w:rsid w:val="00FA588A"/>
    <w:rsid w:val="00FB3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2E8F49-1FF9-4A90-B245-A6ECDA47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B38C2"/>
    <w:rPr>
      <w:i/>
      <w:iCs/>
    </w:rPr>
  </w:style>
  <w:style w:type="character" w:styleId="Hyperlink">
    <w:name w:val="Hyperlink"/>
    <w:basedOn w:val="DefaultParagraphFont"/>
    <w:uiPriority w:val="99"/>
    <w:unhideWhenUsed/>
    <w:rsid w:val="00FA588A"/>
    <w:rPr>
      <w:color w:val="0563C1" w:themeColor="hyperlink"/>
      <w:u w:val="single"/>
    </w:rPr>
  </w:style>
  <w:style w:type="paragraph" w:styleId="Header">
    <w:name w:val="header"/>
    <w:basedOn w:val="Normal"/>
    <w:link w:val="HeaderChar"/>
    <w:uiPriority w:val="99"/>
    <w:unhideWhenUsed/>
    <w:rsid w:val="00D12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3C9"/>
  </w:style>
  <w:style w:type="paragraph" w:styleId="Footer">
    <w:name w:val="footer"/>
    <w:basedOn w:val="Normal"/>
    <w:link w:val="FooterChar"/>
    <w:uiPriority w:val="99"/>
    <w:unhideWhenUsed/>
    <w:rsid w:val="00D12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aily.com/releases/2020/10/201029141941.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sciencedaily.com/releases/2020/11/201102110030.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iencedaily.com/releases/2020/11/201102120058.ht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sciencedaily.com/releases/2016/09/160905114515.htm" TargetMode="External"/><Relationship Id="rId4" Type="http://schemas.openxmlformats.org/officeDocument/2006/relationships/footnotes" Target="footnotes.xml"/><Relationship Id="rId9" Type="http://schemas.openxmlformats.org/officeDocument/2006/relationships/hyperlink" Target="http://www.sciencedaily.com/releases/2017/11/17111613274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10</Pages>
  <Words>2212</Words>
  <Characters>12613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2020-11-10T08:50:00Z</dcterms:created>
  <dcterms:modified xsi:type="dcterms:W3CDTF">2020-11-10T15:48:00Z</dcterms:modified>
</cp:coreProperties>
</file>